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25" w:rsidRPr="0062071E" w:rsidRDefault="0008080D" w:rsidP="0008080D">
      <w:pPr>
        <w:pStyle w:val="NoSpacing"/>
        <w:jc w:val="center"/>
        <w:rPr>
          <w:b/>
          <w:sz w:val="28"/>
          <w:szCs w:val="32"/>
        </w:rPr>
      </w:pPr>
      <w:r w:rsidRPr="0062071E">
        <w:rPr>
          <w:b/>
          <w:sz w:val="28"/>
          <w:szCs w:val="32"/>
        </w:rPr>
        <w:t>Zuehl Airport Flying Community Owner</w:t>
      </w:r>
      <w:r w:rsidR="005E38C4" w:rsidRPr="0062071E">
        <w:rPr>
          <w:b/>
          <w:sz w:val="28"/>
          <w:szCs w:val="32"/>
        </w:rPr>
        <w:t>’</w:t>
      </w:r>
      <w:r w:rsidRPr="0062071E">
        <w:rPr>
          <w:b/>
          <w:sz w:val="28"/>
          <w:szCs w:val="32"/>
        </w:rPr>
        <w:t>s Association (ZAFCOA)</w:t>
      </w:r>
    </w:p>
    <w:p w:rsidR="0008080D" w:rsidRPr="0062071E" w:rsidRDefault="0008080D" w:rsidP="0008080D">
      <w:pPr>
        <w:pStyle w:val="NoSpacing"/>
        <w:jc w:val="center"/>
        <w:rPr>
          <w:b/>
          <w:sz w:val="28"/>
          <w:szCs w:val="32"/>
        </w:rPr>
      </w:pPr>
      <w:r w:rsidRPr="0062071E">
        <w:rPr>
          <w:b/>
          <w:sz w:val="28"/>
          <w:szCs w:val="32"/>
        </w:rPr>
        <w:t>P.O. Box 618</w:t>
      </w:r>
    </w:p>
    <w:p w:rsidR="0008080D" w:rsidRPr="0062071E" w:rsidRDefault="0008080D" w:rsidP="0008080D">
      <w:pPr>
        <w:pStyle w:val="NoSpacing"/>
        <w:jc w:val="center"/>
        <w:rPr>
          <w:b/>
          <w:sz w:val="28"/>
          <w:szCs w:val="32"/>
        </w:rPr>
      </w:pPr>
      <w:r w:rsidRPr="0062071E">
        <w:rPr>
          <w:b/>
          <w:sz w:val="28"/>
          <w:szCs w:val="32"/>
        </w:rPr>
        <w:t>Marion, TX 78124</w:t>
      </w:r>
    </w:p>
    <w:p w:rsidR="0008080D" w:rsidRPr="0062071E" w:rsidRDefault="0008080D" w:rsidP="0008080D">
      <w:pPr>
        <w:pStyle w:val="NoSpacing"/>
        <w:jc w:val="center"/>
        <w:rPr>
          <w:b/>
          <w:sz w:val="28"/>
          <w:szCs w:val="28"/>
        </w:rPr>
      </w:pPr>
      <w:r w:rsidRPr="0062071E">
        <w:rPr>
          <w:b/>
          <w:sz w:val="28"/>
          <w:szCs w:val="28"/>
        </w:rPr>
        <w:t xml:space="preserve">Website: </w:t>
      </w:r>
      <w:proofErr w:type="spellStart"/>
      <w:r w:rsidRPr="0062071E">
        <w:rPr>
          <w:b/>
          <w:sz w:val="28"/>
          <w:szCs w:val="28"/>
        </w:rPr>
        <w:t>morrisrealtysa.com/hoa</w:t>
      </w:r>
      <w:proofErr w:type="spellEnd"/>
    </w:p>
    <w:p w:rsidR="005A77A7" w:rsidRDefault="005A77A7" w:rsidP="0008080D">
      <w:pPr>
        <w:pStyle w:val="NoSpacing"/>
        <w:jc w:val="center"/>
        <w:rPr>
          <w:b/>
          <w:sz w:val="28"/>
          <w:szCs w:val="28"/>
        </w:rPr>
      </w:pPr>
    </w:p>
    <w:p w:rsidR="005A77A7" w:rsidRPr="0062071E" w:rsidRDefault="00936CE9" w:rsidP="0008080D">
      <w:pPr>
        <w:pStyle w:val="NoSpacing"/>
        <w:jc w:val="center"/>
        <w:rPr>
          <w:b/>
          <w:sz w:val="32"/>
          <w:szCs w:val="44"/>
        </w:rPr>
      </w:pPr>
      <w:r w:rsidRPr="0062071E">
        <w:rPr>
          <w:b/>
          <w:sz w:val="32"/>
          <w:szCs w:val="44"/>
        </w:rPr>
        <w:t xml:space="preserve">Q3 </w:t>
      </w:r>
      <w:r w:rsidR="005A77A7" w:rsidRPr="0062071E">
        <w:rPr>
          <w:b/>
          <w:sz w:val="32"/>
          <w:szCs w:val="44"/>
        </w:rPr>
        <w:t xml:space="preserve">ZAFCOA Newsletter, </w:t>
      </w:r>
    </w:p>
    <w:p w:rsidR="005E38C4" w:rsidRPr="0062071E" w:rsidRDefault="0044133A" w:rsidP="0008080D">
      <w:pPr>
        <w:pStyle w:val="NoSpacing"/>
        <w:jc w:val="center"/>
        <w:rPr>
          <w:b/>
          <w:sz w:val="32"/>
          <w:szCs w:val="44"/>
        </w:rPr>
      </w:pPr>
      <w:r w:rsidRPr="0062071E">
        <w:rPr>
          <w:b/>
          <w:sz w:val="32"/>
          <w:szCs w:val="44"/>
        </w:rPr>
        <w:t xml:space="preserve">Board </w:t>
      </w:r>
      <w:r w:rsidR="00706F6D" w:rsidRPr="0062071E">
        <w:rPr>
          <w:b/>
          <w:sz w:val="32"/>
          <w:szCs w:val="44"/>
        </w:rPr>
        <w:t>of Director</w:t>
      </w:r>
      <w:r w:rsidR="005114E0" w:rsidRPr="0062071E">
        <w:rPr>
          <w:b/>
          <w:sz w:val="32"/>
          <w:szCs w:val="44"/>
        </w:rPr>
        <w:t>’</w:t>
      </w:r>
      <w:r w:rsidR="00706F6D" w:rsidRPr="0062071E">
        <w:rPr>
          <w:b/>
          <w:sz w:val="32"/>
          <w:szCs w:val="44"/>
        </w:rPr>
        <w:t xml:space="preserve">s </w:t>
      </w:r>
      <w:r w:rsidRPr="0062071E">
        <w:rPr>
          <w:b/>
          <w:sz w:val="32"/>
          <w:szCs w:val="44"/>
        </w:rPr>
        <w:t>Meeting Notice</w:t>
      </w:r>
    </w:p>
    <w:p w:rsidR="005A77A7" w:rsidRPr="0062071E" w:rsidRDefault="0062071E" w:rsidP="0008080D">
      <w:pPr>
        <w:pStyle w:val="NoSpacing"/>
        <w:jc w:val="center"/>
        <w:rPr>
          <w:b/>
          <w:sz w:val="32"/>
          <w:szCs w:val="44"/>
        </w:rPr>
      </w:pPr>
      <w:r>
        <w:rPr>
          <w:b/>
          <w:sz w:val="32"/>
          <w:szCs w:val="44"/>
        </w:rPr>
        <w:t>&amp;</w:t>
      </w:r>
      <w:r w:rsidR="005A77A7" w:rsidRPr="0062071E">
        <w:rPr>
          <w:b/>
          <w:sz w:val="32"/>
          <w:szCs w:val="44"/>
        </w:rPr>
        <w:t xml:space="preserve"> </w:t>
      </w:r>
      <w:r w:rsidR="00DB737B" w:rsidRPr="0062071E">
        <w:rPr>
          <w:b/>
          <w:sz w:val="32"/>
          <w:szCs w:val="44"/>
        </w:rPr>
        <w:t>Annual Owner</w:t>
      </w:r>
      <w:r w:rsidR="005A77A7" w:rsidRPr="0062071E">
        <w:rPr>
          <w:b/>
          <w:sz w:val="32"/>
          <w:szCs w:val="44"/>
        </w:rPr>
        <w:t>s</w:t>
      </w:r>
      <w:r w:rsidR="00DB737B" w:rsidRPr="0062071E">
        <w:rPr>
          <w:b/>
          <w:sz w:val="32"/>
          <w:szCs w:val="44"/>
        </w:rPr>
        <w:t>’</w:t>
      </w:r>
      <w:r w:rsidR="005A77A7" w:rsidRPr="0062071E">
        <w:rPr>
          <w:b/>
          <w:sz w:val="32"/>
          <w:szCs w:val="44"/>
        </w:rPr>
        <w:t xml:space="preserve"> Meeting Announcement </w:t>
      </w:r>
    </w:p>
    <w:p w:rsidR="005A77A7" w:rsidRPr="0062071E" w:rsidRDefault="005A77A7" w:rsidP="0008080D">
      <w:pPr>
        <w:pStyle w:val="NoSpacing"/>
        <w:jc w:val="center"/>
        <w:rPr>
          <w:b/>
          <w:sz w:val="36"/>
          <w:szCs w:val="44"/>
        </w:rPr>
      </w:pPr>
    </w:p>
    <w:p w:rsidR="009E4F3D" w:rsidRDefault="009E4F3D" w:rsidP="0008080D">
      <w:pPr>
        <w:pStyle w:val="NoSpacing"/>
        <w:jc w:val="both"/>
        <w:rPr>
          <w:b/>
          <w:sz w:val="28"/>
          <w:szCs w:val="28"/>
        </w:rPr>
      </w:pPr>
      <w:r>
        <w:rPr>
          <w:b/>
          <w:sz w:val="28"/>
          <w:szCs w:val="28"/>
        </w:rPr>
        <w:t>Hey Y’all,</w:t>
      </w:r>
    </w:p>
    <w:p w:rsidR="009E4F3D" w:rsidRDefault="009E4F3D" w:rsidP="0008080D">
      <w:pPr>
        <w:pStyle w:val="NoSpacing"/>
        <w:jc w:val="both"/>
        <w:rPr>
          <w:b/>
          <w:sz w:val="28"/>
          <w:szCs w:val="28"/>
        </w:rPr>
      </w:pPr>
    </w:p>
    <w:p w:rsidR="009E4F3D" w:rsidRDefault="009E4F3D" w:rsidP="0008080D">
      <w:pPr>
        <w:pStyle w:val="NoSpacing"/>
        <w:jc w:val="both"/>
        <w:rPr>
          <w:b/>
          <w:sz w:val="28"/>
          <w:szCs w:val="28"/>
        </w:rPr>
      </w:pPr>
      <w:r>
        <w:rPr>
          <w:b/>
          <w:sz w:val="28"/>
          <w:szCs w:val="28"/>
        </w:rPr>
        <w:t xml:space="preserve">Hoping that everyone had a fantastic Labor Day Weekend.  With Labor Day behind us, Summer is officially over, the kids are headed back to school and the weather will be cooling down and bring us some </w:t>
      </w:r>
      <w:r w:rsidR="00936CE9">
        <w:rPr>
          <w:b/>
          <w:sz w:val="28"/>
          <w:szCs w:val="28"/>
        </w:rPr>
        <w:t>much-needed</w:t>
      </w:r>
      <w:r>
        <w:rPr>
          <w:b/>
          <w:sz w:val="28"/>
          <w:szCs w:val="28"/>
        </w:rPr>
        <w:t xml:space="preserve"> rain.</w:t>
      </w:r>
    </w:p>
    <w:p w:rsidR="009E4F3D" w:rsidRDefault="009E4F3D" w:rsidP="0008080D">
      <w:pPr>
        <w:pStyle w:val="NoSpacing"/>
        <w:jc w:val="both"/>
        <w:rPr>
          <w:b/>
          <w:sz w:val="28"/>
          <w:szCs w:val="28"/>
        </w:rPr>
      </w:pPr>
    </w:p>
    <w:p w:rsidR="009E4F3D" w:rsidRDefault="009E4F3D" w:rsidP="009E4F3D">
      <w:pPr>
        <w:pStyle w:val="NoSpacing"/>
        <w:jc w:val="both"/>
        <w:rPr>
          <w:b/>
          <w:sz w:val="28"/>
          <w:szCs w:val="28"/>
        </w:rPr>
      </w:pPr>
      <w:r>
        <w:rPr>
          <w:b/>
          <w:sz w:val="28"/>
          <w:szCs w:val="28"/>
        </w:rPr>
        <w:t xml:space="preserve">FALL DUMPSTER:  We have scheduled the delivery of another roll-off dumpster for </w:t>
      </w:r>
      <w:r w:rsidR="004639B3" w:rsidRPr="0062071E">
        <w:rPr>
          <w:b/>
          <w:sz w:val="28"/>
          <w:szCs w:val="28"/>
        </w:rPr>
        <w:t>13 October 2024</w:t>
      </w:r>
      <w:r w:rsidRPr="0062071E">
        <w:rPr>
          <w:b/>
          <w:sz w:val="28"/>
          <w:szCs w:val="28"/>
        </w:rPr>
        <w:t>.</w:t>
      </w:r>
      <w:r>
        <w:rPr>
          <w:b/>
          <w:sz w:val="28"/>
          <w:szCs w:val="28"/>
        </w:rPr>
        <w:t xml:space="preserve">  The dumpster will be located on the lot next to Tommy Anderson’s hangar at 316 Bonanza and will remain in place until full.  </w:t>
      </w:r>
      <w:r w:rsidR="008932B5">
        <w:rPr>
          <w:b/>
          <w:sz w:val="28"/>
          <w:szCs w:val="28"/>
        </w:rPr>
        <w:t xml:space="preserve">Although there is a “No Trespassing” sign posted in the yard, ANY member of the Association is welcome to use </w:t>
      </w:r>
      <w:r w:rsidR="00DB737B">
        <w:rPr>
          <w:b/>
          <w:sz w:val="28"/>
          <w:szCs w:val="28"/>
        </w:rPr>
        <w:t xml:space="preserve">the dumpster provided </w:t>
      </w:r>
      <w:r>
        <w:rPr>
          <w:b/>
          <w:sz w:val="28"/>
          <w:szCs w:val="28"/>
        </w:rPr>
        <w:t>Apache’s rules</w:t>
      </w:r>
      <w:r w:rsidR="008932B5">
        <w:rPr>
          <w:b/>
          <w:sz w:val="28"/>
          <w:szCs w:val="28"/>
        </w:rPr>
        <w:t xml:space="preserve"> on </w:t>
      </w:r>
      <w:r>
        <w:rPr>
          <w:b/>
          <w:sz w:val="28"/>
          <w:szCs w:val="28"/>
        </w:rPr>
        <w:t>prohibited items</w:t>
      </w:r>
      <w:r w:rsidR="00DB737B">
        <w:rPr>
          <w:b/>
          <w:sz w:val="28"/>
          <w:szCs w:val="28"/>
        </w:rPr>
        <w:t xml:space="preserve"> are</w:t>
      </w:r>
      <w:r w:rsidR="008932B5">
        <w:rPr>
          <w:b/>
          <w:sz w:val="28"/>
          <w:szCs w:val="28"/>
        </w:rPr>
        <w:t xml:space="preserve"> followed.  Rules</w:t>
      </w:r>
      <w:r>
        <w:rPr>
          <w:b/>
          <w:sz w:val="28"/>
          <w:szCs w:val="28"/>
        </w:rPr>
        <w:t xml:space="preserve"> will be posted on the side of the container</w:t>
      </w:r>
      <w:r w:rsidR="008932B5">
        <w:rPr>
          <w:b/>
          <w:sz w:val="28"/>
          <w:szCs w:val="28"/>
        </w:rPr>
        <w:t xml:space="preserve">, so </w:t>
      </w:r>
      <w:r>
        <w:rPr>
          <w:b/>
          <w:sz w:val="28"/>
          <w:szCs w:val="28"/>
        </w:rPr>
        <w:t xml:space="preserve">please avoid disposing of prohibited items so that we do not lose the free use of the </w:t>
      </w:r>
      <w:r w:rsidR="00936CE9">
        <w:rPr>
          <w:b/>
          <w:sz w:val="28"/>
          <w:szCs w:val="28"/>
        </w:rPr>
        <w:t>dumpster</w:t>
      </w:r>
      <w:r>
        <w:rPr>
          <w:b/>
          <w:sz w:val="28"/>
          <w:szCs w:val="28"/>
        </w:rPr>
        <w:t>.</w:t>
      </w:r>
      <w:r w:rsidR="00936CE9">
        <w:rPr>
          <w:b/>
          <w:sz w:val="28"/>
          <w:szCs w:val="28"/>
        </w:rPr>
        <w:t xml:space="preserve">  </w:t>
      </w:r>
    </w:p>
    <w:p w:rsidR="009E4F3D" w:rsidRDefault="009E4F3D" w:rsidP="009E4F3D">
      <w:pPr>
        <w:pStyle w:val="NoSpacing"/>
        <w:jc w:val="both"/>
        <w:rPr>
          <w:b/>
          <w:sz w:val="28"/>
          <w:szCs w:val="28"/>
        </w:rPr>
      </w:pPr>
    </w:p>
    <w:p w:rsidR="009E4F3D" w:rsidRDefault="009E4F3D" w:rsidP="009E4F3D">
      <w:pPr>
        <w:pStyle w:val="NoSpacing"/>
        <w:jc w:val="both"/>
        <w:rPr>
          <w:b/>
          <w:sz w:val="28"/>
          <w:szCs w:val="28"/>
        </w:rPr>
      </w:pPr>
      <w:r>
        <w:rPr>
          <w:b/>
          <w:sz w:val="28"/>
          <w:szCs w:val="28"/>
        </w:rPr>
        <w:t>UPCOMING FLY-IN AT ELM CREEK:  During our pilot seminar at Zuehl this year, we made some great friends from some of the local airfields</w:t>
      </w:r>
      <w:r w:rsidR="001B6C23">
        <w:rPr>
          <w:b/>
          <w:sz w:val="28"/>
          <w:szCs w:val="28"/>
        </w:rPr>
        <w:t xml:space="preserve"> including Elm Creek.  October 19</w:t>
      </w:r>
      <w:r w:rsidR="001B6C23" w:rsidRPr="001B6C23">
        <w:rPr>
          <w:b/>
          <w:sz w:val="28"/>
          <w:szCs w:val="28"/>
          <w:vertAlign w:val="superscript"/>
        </w:rPr>
        <w:t>th</w:t>
      </w:r>
      <w:r w:rsidR="001B6C23">
        <w:rPr>
          <w:b/>
          <w:sz w:val="28"/>
          <w:szCs w:val="28"/>
        </w:rPr>
        <w:t>, they are hosting a fly-in and extended a special invite to those of us out here at Zuehl who would like to attend.  There is plenty of parking for both aircraft and vehicles if you choose to drive.  Let’s rally and go meet</w:t>
      </w:r>
      <w:r w:rsidR="008932B5">
        <w:rPr>
          <w:b/>
          <w:sz w:val="28"/>
          <w:szCs w:val="28"/>
        </w:rPr>
        <w:t>/support</w:t>
      </w:r>
      <w:r w:rsidR="001B6C23">
        <w:rPr>
          <w:b/>
          <w:sz w:val="28"/>
          <w:szCs w:val="28"/>
        </w:rPr>
        <w:t xml:space="preserve"> our neighboring airport community members.  Their </w:t>
      </w:r>
      <w:r w:rsidR="008932B5">
        <w:rPr>
          <w:b/>
          <w:sz w:val="28"/>
          <w:szCs w:val="28"/>
        </w:rPr>
        <w:t xml:space="preserve">airport </w:t>
      </w:r>
      <w:r w:rsidR="001B6C23">
        <w:rPr>
          <w:b/>
          <w:sz w:val="28"/>
          <w:szCs w:val="28"/>
        </w:rPr>
        <w:t>identifier is 0TX6 and they have a nice 2025’ x 75’ grass strip (</w:t>
      </w:r>
      <w:proofErr w:type="spellStart"/>
      <w:r w:rsidR="001B6C23">
        <w:rPr>
          <w:b/>
          <w:sz w:val="28"/>
          <w:szCs w:val="28"/>
        </w:rPr>
        <w:t>Rwy</w:t>
      </w:r>
      <w:proofErr w:type="spellEnd"/>
      <w:r w:rsidR="001B6C23">
        <w:rPr>
          <w:b/>
          <w:sz w:val="28"/>
          <w:szCs w:val="28"/>
        </w:rPr>
        <w:t xml:space="preserve"> 14/32)</w:t>
      </w:r>
      <w:r w:rsidR="008932B5">
        <w:rPr>
          <w:b/>
          <w:sz w:val="28"/>
          <w:szCs w:val="28"/>
        </w:rPr>
        <w:t xml:space="preserve">.  Note that </w:t>
      </w:r>
      <w:proofErr w:type="spellStart"/>
      <w:r w:rsidR="008932B5">
        <w:rPr>
          <w:b/>
          <w:sz w:val="28"/>
          <w:szCs w:val="28"/>
        </w:rPr>
        <w:t>Rwy</w:t>
      </w:r>
      <w:proofErr w:type="spellEnd"/>
      <w:r w:rsidR="001B6C23">
        <w:rPr>
          <w:b/>
          <w:sz w:val="28"/>
          <w:szCs w:val="28"/>
        </w:rPr>
        <w:t xml:space="preserve"> 32 </w:t>
      </w:r>
      <w:r w:rsidR="008932B5">
        <w:rPr>
          <w:b/>
          <w:sz w:val="28"/>
          <w:szCs w:val="28"/>
        </w:rPr>
        <w:t xml:space="preserve">is </w:t>
      </w:r>
      <w:r w:rsidR="001B6C23">
        <w:rPr>
          <w:b/>
          <w:sz w:val="28"/>
          <w:szCs w:val="28"/>
        </w:rPr>
        <w:t>RH traffic.</w:t>
      </w:r>
    </w:p>
    <w:p w:rsidR="001B6C23" w:rsidRDefault="001B6C23" w:rsidP="009E4F3D">
      <w:pPr>
        <w:pStyle w:val="NoSpacing"/>
        <w:jc w:val="both"/>
        <w:rPr>
          <w:b/>
          <w:sz w:val="28"/>
          <w:szCs w:val="28"/>
        </w:rPr>
      </w:pPr>
    </w:p>
    <w:p w:rsidR="001B6C23" w:rsidRDefault="001B6C23" w:rsidP="00F0678A">
      <w:pPr>
        <w:pStyle w:val="NoSpacing"/>
        <w:jc w:val="both"/>
        <w:rPr>
          <w:b/>
          <w:sz w:val="28"/>
          <w:szCs w:val="28"/>
        </w:rPr>
      </w:pPr>
      <w:r>
        <w:rPr>
          <w:b/>
          <w:sz w:val="28"/>
          <w:szCs w:val="28"/>
        </w:rPr>
        <w:t>ZUEHL FLY-IN:  Speaking of fly-in’s, we are planning to host another Fall fly-in on November 2</w:t>
      </w:r>
      <w:r w:rsidRPr="001B6C23">
        <w:rPr>
          <w:b/>
          <w:sz w:val="28"/>
          <w:szCs w:val="28"/>
          <w:vertAlign w:val="superscript"/>
        </w:rPr>
        <w:t>nd</w:t>
      </w:r>
      <w:r>
        <w:rPr>
          <w:b/>
          <w:sz w:val="28"/>
          <w:szCs w:val="28"/>
        </w:rPr>
        <w:t xml:space="preserve">.  This one will feature the </w:t>
      </w:r>
      <w:r w:rsidR="00F0678A" w:rsidRPr="00D42C78">
        <w:rPr>
          <w:b/>
          <w:i/>
          <w:iCs/>
          <w:sz w:val="28"/>
          <w:szCs w:val="28"/>
        </w:rPr>
        <w:t>“</w:t>
      </w:r>
      <w:r w:rsidRPr="00D42C78">
        <w:rPr>
          <w:b/>
          <w:i/>
          <w:iCs/>
          <w:sz w:val="28"/>
          <w:szCs w:val="28"/>
        </w:rPr>
        <w:t>Ninety-Nines</w:t>
      </w:r>
      <w:r w:rsidR="00F0678A" w:rsidRPr="00D42C78">
        <w:rPr>
          <w:b/>
          <w:i/>
          <w:iCs/>
          <w:sz w:val="28"/>
          <w:szCs w:val="28"/>
        </w:rPr>
        <w:t>”</w:t>
      </w:r>
      <w:r w:rsidR="00F0678A">
        <w:rPr>
          <w:b/>
          <w:sz w:val="28"/>
          <w:szCs w:val="28"/>
        </w:rPr>
        <w:t>, an I</w:t>
      </w:r>
      <w:r w:rsidR="00F0678A" w:rsidRPr="00F0678A">
        <w:rPr>
          <w:b/>
          <w:sz w:val="28"/>
          <w:szCs w:val="28"/>
        </w:rPr>
        <w:t xml:space="preserve">nternational </w:t>
      </w:r>
      <w:r w:rsidR="00F0678A">
        <w:rPr>
          <w:b/>
          <w:sz w:val="28"/>
          <w:szCs w:val="28"/>
        </w:rPr>
        <w:t xml:space="preserve">non-profit </w:t>
      </w:r>
      <w:r w:rsidR="00F0678A" w:rsidRPr="00F0678A">
        <w:rPr>
          <w:b/>
          <w:sz w:val="28"/>
          <w:szCs w:val="28"/>
        </w:rPr>
        <w:t>organization of licensed women pilots</w:t>
      </w:r>
      <w:r w:rsidR="00F0678A">
        <w:rPr>
          <w:b/>
          <w:sz w:val="28"/>
          <w:szCs w:val="28"/>
        </w:rPr>
        <w:t>.  This group of lady aviators was founded by famous</w:t>
      </w:r>
      <w:r w:rsidR="00F0678A" w:rsidRPr="00F0678A">
        <w:rPr>
          <w:b/>
          <w:sz w:val="28"/>
          <w:szCs w:val="28"/>
        </w:rPr>
        <w:t xml:space="preserve"> aviator Amelia</w:t>
      </w:r>
      <w:r w:rsidR="00F0678A">
        <w:rPr>
          <w:b/>
          <w:sz w:val="28"/>
          <w:szCs w:val="28"/>
        </w:rPr>
        <w:t xml:space="preserve"> </w:t>
      </w:r>
      <w:r w:rsidR="00F0678A" w:rsidRPr="00F0678A">
        <w:rPr>
          <w:b/>
          <w:sz w:val="28"/>
          <w:szCs w:val="28"/>
        </w:rPr>
        <w:t xml:space="preserve">Earhart and other early women pilots </w:t>
      </w:r>
      <w:r w:rsidR="00F0678A">
        <w:rPr>
          <w:b/>
          <w:sz w:val="28"/>
          <w:szCs w:val="28"/>
        </w:rPr>
        <w:t>in 1929</w:t>
      </w:r>
      <w:r w:rsidR="00F0678A" w:rsidRPr="00F0678A">
        <w:rPr>
          <w:b/>
          <w:sz w:val="28"/>
          <w:szCs w:val="28"/>
        </w:rPr>
        <w:t>. Of the 117 licensed women pilots of the day, 99 became</w:t>
      </w:r>
      <w:r w:rsidR="00F0678A">
        <w:rPr>
          <w:b/>
          <w:sz w:val="28"/>
          <w:szCs w:val="28"/>
        </w:rPr>
        <w:t xml:space="preserve"> </w:t>
      </w:r>
      <w:r w:rsidR="00F0678A" w:rsidRPr="00F0678A">
        <w:rPr>
          <w:b/>
          <w:sz w:val="28"/>
          <w:szCs w:val="28"/>
        </w:rPr>
        <w:t xml:space="preserve">charter members of the organization and </w:t>
      </w:r>
      <w:r w:rsidR="00DB737B">
        <w:rPr>
          <w:b/>
          <w:sz w:val="28"/>
          <w:szCs w:val="28"/>
        </w:rPr>
        <w:t xml:space="preserve">it, thus, </w:t>
      </w:r>
      <w:r w:rsidR="00F0678A" w:rsidRPr="00F0678A">
        <w:rPr>
          <w:b/>
          <w:sz w:val="28"/>
          <w:szCs w:val="28"/>
        </w:rPr>
        <w:t>took the name from their number.</w:t>
      </w:r>
      <w:r w:rsidR="00F0678A">
        <w:rPr>
          <w:b/>
          <w:sz w:val="28"/>
          <w:szCs w:val="28"/>
        </w:rPr>
        <w:t xml:space="preserve">  We have invited the South-Central chapters of the </w:t>
      </w:r>
      <w:r w:rsidR="00D42C78">
        <w:rPr>
          <w:b/>
          <w:sz w:val="28"/>
          <w:szCs w:val="28"/>
        </w:rPr>
        <w:t>“</w:t>
      </w:r>
      <w:r w:rsidR="00F0678A" w:rsidRPr="00D42C78">
        <w:rPr>
          <w:b/>
          <w:i/>
          <w:iCs/>
          <w:sz w:val="28"/>
          <w:szCs w:val="28"/>
        </w:rPr>
        <w:t>Ninety-Nines</w:t>
      </w:r>
      <w:r w:rsidR="00D42C78">
        <w:rPr>
          <w:b/>
          <w:i/>
          <w:iCs/>
          <w:sz w:val="28"/>
          <w:szCs w:val="28"/>
        </w:rPr>
        <w:t>”</w:t>
      </w:r>
      <w:r w:rsidR="00F0678A">
        <w:rPr>
          <w:b/>
          <w:sz w:val="28"/>
          <w:szCs w:val="28"/>
        </w:rPr>
        <w:t xml:space="preserve"> to fly-in and join us for a day of flying and fun with a presentation </w:t>
      </w:r>
      <w:r w:rsidR="00D42C78">
        <w:rPr>
          <w:b/>
          <w:sz w:val="28"/>
          <w:szCs w:val="28"/>
        </w:rPr>
        <w:t>from their organization.  If you are interested in volunteering or assisting, please reach out to myself or Steve Harrelson at (210) 965-0681.</w:t>
      </w:r>
    </w:p>
    <w:p w:rsidR="00D42C78" w:rsidRDefault="00D42C78" w:rsidP="00D42C78">
      <w:pPr>
        <w:pStyle w:val="NoSpacing"/>
        <w:jc w:val="both"/>
        <w:rPr>
          <w:b/>
          <w:sz w:val="28"/>
          <w:szCs w:val="28"/>
        </w:rPr>
      </w:pPr>
    </w:p>
    <w:p w:rsidR="00D42C78" w:rsidRDefault="00D42C78" w:rsidP="00D42C78">
      <w:pPr>
        <w:pStyle w:val="NoSpacing"/>
        <w:jc w:val="both"/>
        <w:rPr>
          <w:b/>
          <w:sz w:val="28"/>
          <w:szCs w:val="28"/>
        </w:rPr>
      </w:pPr>
      <w:r>
        <w:rPr>
          <w:b/>
          <w:sz w:val="28"/>
          <w:szCs w:val="28"/>
        </w:rPr>
        <w:t>SPEED LIMIT/AIRCRAFT HAZARDS:  Another friendly reminder</w:t>
      </w:r>
      <w:r w:rsidR="008932B5">
        <w:rPr>
          <w:b/>
          <w:sz w:val="28"/>
          <w:szCs w:val="28"/>
        </w:rPr>
        <w:t xml:space="preserve"> </w:t>
      </w:r>
      <w:r>
        <w:rPr>
          <w:b/>
          <w:sz w:val="28"/>
          <w:szCs w:val="28"/>
        </w:rPr>
        <w:t>that the speed limit everywhere on the field is 15mph!  All the roads are active taxiways and aircraft ALWAYS have the right of way on all surfaces on the field.  Despite the potholes and poor road conditions, it is never permissible to drive on the runway</w:t>
      </w:r>
      <w:r w:rsidR="008932B5">
        <w:rPr>
          <w:b/>
          <w:sz w:val="28"/>
          <w:szCs w:val="28"/>
        </w:rPr>
        <w:t>, overruns, or easements</w:t>
      </w:r>
      <w:r>
        <w:rPr>
          <w:b/>
          <w:sz w:val="28"/>
          <w:szCs w:val="28"/>
        </w:rPr>
        <w:t xml:space="preserve">.  Recently, I witnessed another runway incursion at </w:t>
      </w:r>
      <w:r w:rsidR="008932B5">
        <w:rPr>
          <w:b/>
          <w:sz w:val="28"/>
          <w:szCs w:val="28"/>
        </w:rPr>
        <w:t>Zuehl when</w:t>
      </w:r>
      <w:r>
        <w:rPr>
          <w:b/>
          <w:sz w:val="28"/>
          <w:szCs w:val="28"/>
        </w:rPr>
        <w:t xml:space="preserve"> a vehicle drove across the north end </w:t>
      </w:r>
      <w:r w:rsidR="008932B5">
        <w:rPr>
          <w:b/>
          <w:sz w:val="28"/>
          <w:szCs w:val="28"/>
        </w:rPr>
        <w:t>taxiway</w:t>
      </w:r>
      <w:r>
        <w:rPr>
          <w:b/>
          <w:sz w:val="28"/>
          <w:szCs w:val="28"/>
        </w:rPr>
        <w:t xml:space="preserve"> while an aircraft was on short final.  The aircraft had to initiate a go-around and when I approached the vehicle driver, they were completely unaware of the hazardous situation they caused!  </w:t>
      </w:r>
    </w:p>
    <w:p w:rsidR="00D42C78" w:rsidRDefault="00D42C78" w:rsidP="00D42C78">
      <w:pPr>
        <w:pStyle w:val="NoSpacing"/>
        <w:jc w:val="both"/>
        <w:rPr>
          <w:b/>
          <w:sz w:val="28"/>
          <w:szCs w:val="28"/>
        </w:rPr>
      </w:pPr>
    </w:p>
    <w:p w:rsidR="009E4F3D" w:rsidRPr="0062071E" w:rsidRDefault="00D42C78" w:rsidP="0008080D">
      <w:pPr>
        <w:pStyle w:val="NoSpacing"/>
        <w:jc w:val="both"/>
        <w:rPr>
          <w:b/>
          <w:sz w:val="28"/>
          <w:szCs w:val="28"/>
        </w:rPr>
      </w:pPr>
      <w:r>
        <w:rPr>
          <w:b/>
          <w:sz w:val="28"/>
          <w:szCs w:val="28"/>
        </w:rPr>
        <w:t xml:space="preserve">ONGOING LITIGATION: </w:t>
      </w:r>
      <w:r w:rsidR="00793B44" w:rsidRPr="0062071E">
        <w:rPr>
          <w:b/>
          <w:sz w:val="28"/>
          <w:szCs w:val="28"/>
        </w:rPr>
        <w:t>On the 5</w:t>
      </w:r>
      <w:r w:rsidR="00793B44" w:rsidRPr="0062071E">
        <w:rPr>
          <w:b/>
          <w:sz w:val="28"/>
          <w:szCs w:val="28"/>
          <w:vertAlign w:val="superscript"/>
        </w:rPr>
        <w:t>th</w:t>
      </w:r>
      <w:r w:rsidR="0053600D" w:rsidRPr="0062071E">
        <w:rPr>
          <w:b/>
          <w:sz w:val="28"/>
          <w:szCs w:val="28"/>
        </w:rPr>
        <w:t xml:space="preserve"> of September</w:t>
      </w:r>
      <w:r w:rsidR="00793B44" w:rsidRPr="0062071E">
        <w:rPr>
          <w:b/>
          <w:sz w:val="28"/>
          <w:szCs w:val="28"/>
        </w:rPr>
        <w:t xml:space="preserve"> 2024, Judge Wright</w:t>
      </w:r>
      <w:r w:rsidR="00D96432" w:rsidRPr="0062071E">
        <w:rPr>
          <w:b/>
          <w:sz w:val="28"/>
          <w:szCs w:val="28"/>
        </w:rPr>
        <w:t xml:space="preserve"> of the Guadalupe County</w:t>
      </w:r>
      <w:r w:rsidR="0062071E" w:rsidRPr="0062071E">
        <w:rPr>
          <w:b/>
          <w:sz w:val="28"/>
          <w:szCs w:val="28"/>
        </w:rPr>
        <w:t xml:space="preserve"> District Court,</w:t>
      </w:r>
      <w:r w:rsidR="00D96432" w:rsidRPr="0062071E">
        <w:rPr>
          <w:b/>
          <w:sz w:val="28"/>
          <w:szCs w:val="28"/>
        </w:rPr>
        <w:t xml:space="preserve"> i</w:t>
      </w:r>
      <w:r w:rsidR="00793B44" w:rsidRPr="0062071E">
        <w:rPr>
          <w:b/>
          <w:sz w:val="28"/>
          <w:szCs w:val="28"/>
        </w:rPr>
        <w:t>ssued a Final Order in the on-going case between the Association and Mr. MacIvor. That ruling confirmed Justice Speedlin’s Arbitration Award of 28 February 2024</w:t>
      </w:r>
      <w:r w:rsidR="0053600D" w:rsidRPr="0062071E">
        <w:rPr>
          <w:b/>
          <w:sz w:val="28"/>
          <w:szCs w:val="28"/>
        </w:rPr>
        <w:t>,</w:t>
      </w:r>
      <w:r w:rsidR="00793B44" w:rsidRPr="0062071E">
        <w:rPr>
          <w:b/>
          <w:sz w:val="28"/>
          <w:szCs w:val="28"/>
        </w:rPr>
        <w:t xml:space="preserve"> and ordered Mr. MacIvor to pay the Association a total of $62,208.17</w:t>
      </w:r>
      <w:r w:rsidR="00D96432" w:rsidRPr="0062071E">
        <w:rPr>
          <w:b/>
          <w:sz w:val="28"/>
          <w:szCs w:val="28"/>
        </w:rPr>
        <w:t xml:space="preserve"> in past-due assessments, costs, and attorney’s fees</w:t>
      </w:r>
      <w:r w:rsidR="00793B44" w:rsidRPr="0062071E">
        <w:rPr>
          <w:b/>
          <w:sz w:val="28"/>
          <w:szCs w:val="28"/>
        </w:rPr>
        <w:t>. At this time, it remains to be seen if Mr. MacIvor will appeal this ruling to the 4</w:t>
      </w:r>
      <w:r w:rsidR="00793B44" w:rsidRPr="0062071E">
        <w:rPr>
          <w:b/>
          <w:sz w:val="28"/>
          <w:szCs w:val="28"/>
          <w:vertAlign w:val="superscript"/>
        </w:rPr>
        <w:t>th</w:t>
      </w:r>
      <w:r w:rsidR="00793B44" w:rsidRPr="0062071E">
        <w:rPr>
          <w:b/>
          <w:sz w:val="28"/>
          <w:szCs w:val="28"/>
        </w:rPr>
        <w:t xml:space="preserve"> </w:t>
      </w:r>
      <w:r w:rsidR="0062071E" w:rsidRPr="0062071E">
        <w:rPr>
          <w:b/>
          <w:sz w:val="28"/>
          <w:szCs w:val="28"/>
        </w:rPr>
        <w:t xml:space="preserve">Circuit </w:t>
      </w:r>
      <w:r w:rsidR="00793B44" w:rsidRPr="0062071E">
        <w:rPr>
          <w:b/>
          <w:sz w:val="28"/>
          <w:szCs w:val="28"/>
        </w:rPr>
        <w:t xml:space="preserve">Court of Appeals. </w:t>
      </w:r>
    </w:p>
    <w:p w:rsidR="0062071E" w:rsidRDefault="0062071E" w:rsidP="0008080D">
      <w:pPr>
        <w:pStyle w:val="NoSpacing"/>
        <w:jc w:val="both"/>
        <w:rPr>
          <w:b/>
          <w:sz w:val="28"/>
          <w:szCs w:val="28"/>
        </w:rPr>
      </w:pPr>
    </w:p>
    <w:p w:rsidR="007A3299" w:rsidRDefault="007A3299" w:rsidP="0008080D">
      <w:pPr>
        <w:pStyle w:val="NoSpacing"/>
        <w:jc w:val="both"/>
        <w:rPr>
          <w:b/>
          <w:sz w:val="28"/>
          <w:szCs w:val="28"/>
        </w:rPr>
      </w:pPr>
      <w:r>
        <w:rPr>
          <w:b/>
          <w:sz w:val="28"/>
          <w:szCs w:val="28"/>
        </w:rPr>
        <w:t xml:space="preserve">GATE REPAIRS:  As some of you were aware, the damage to the north gate was repaired.  We were able to get FedEx’s insurance </w:t>
      </w:r>
      <w:r w:rsidR="00936CE9">
        <w:rPr>
          <w:b/>
          <w:sz w:val="28"/>
          <w:szCs w:val="28"/>
        </w:rPr>
        <w:t xml:space="preserve">company to agree to pay for the remanufacturing of the gate itself, and Gerry Miller volunteered to handle the </w:t>
      </w:r>
      <w:r w:rsidR="008932B5">
        <w:rPr>
          <w:b/>
          <w:sz w:val="28"/>
          <w:szCs w:val="28"/>
        </w:rPr>
        <w:t xml:space="preserve">battery, electrical </w:t>
      </w:r>
      <w:r w:rsidR="00936CE9">
        <w:rPr>
          <w:b/>
          <w:sz w:val="28"/>
          <w:szCs w:val="28"/>
        </w:rPr>
        <w:t xml:space="preserve">programming and adjustments.  Gerry has set the gate to remain open for three minutes before it </w:t>
      </w:r>
      <w:r w:rsidR="008932B5">
        <w:rPr>
          <w:b/>
          <w:sz w:val="28"/>
          <w:szCs w:val="28"/>
        </w:rPr>
        <w:t>closes, however</w:t>
      </w:r>
      <w:r w:rsidR="00936CE9">
        <w:rPr>
          <w:b/>
          <w:sz w:val="28"/>
          <w:szCs w:val="28"/>
        </w:rPr>
        <w:t xml:space="preserve">, please be aware of the gate and ensure </w:t>
      </w:r>
      <w:r w:rsidR="008932B5">
        <w:rPr>
          <w:b/>
          <w:sz w:val="28"/>
          <w:szCs w:val="28"/>
        </w:rPr>
        <w:t xml:space="preserve">adequate </w:t>
      </w:r>
      <w:r w:rsidR="00936CE9">
        <w:rPr>
          <w:b/>
          <w:sz w:val="28"/>
          <w:szCs w:val="28"/>
        </w:rPr>
        <w:t>clearance before you drive through it</w:t>
      </w:r>
      <w:r w:rsidR="008932B5">
        <w:rPr>
          <w:b/>
          <w:sz w:val="28"/>
          <w:szCs w:val="28"/>
        </w:rPr>
        <w:t xml:space="preserve"> (pun intended)!</w:t>
      </w:r>
    </w:p>
    <w:p w:rsidR="007A3299" w:rsidRDefault="007A3299" w:rsidP="0008080D">
      <w:pPr>
        <w:pStyle w:val="NoSpacing"/>
        <w:jc w:val="both"/>
        <w:rPr>
          <w:b/>
          <w:sz w:val="28"/>
          <w:szCs w:val="28"/>
        </w:rPr>
      </w:pPr>
    </w:p>
    <w:p w:rsidR="008E62C8" w:rsidRPr="008A2A69" w:rsidRDefault="00793B44" w:rsidP="0008080D">
      <w:pPr>
        <w:pStyle w:val="NoSpacing"/>
        <w:jc w:val="both"/>
        <w:rPr>
          <w:b/>
          <w:sz w:val="28"/>
          <w:szCs w:val="28"/>
        </w:rPr>
      </w:pPr>
      <w:r w:rsidRPr="008A2A69">
        <w:rPr>
          <w:b/>
          <w:sz w:val="28"/>
          <w:szCs w:val="28"/>
        </w:rPr>
        <w:t>Please see attached meeting announcements.</w:t>
      </w:r>
    </w:p>
    <w:p w:rsidR="00793B44" w:rsidRDefault="00793B44" w:rsidP="0008080D">
      <w:pPr>
        <w:pStyle w:val="NoSpacing"/>
        <w:jc w:val="both"/>
        <w:rPr>
          <w:b/>
          <w:sz w:val="28"/>
          <w:szCs w:val="28"/>
        </w:rPr>
      </w:pPr>
    </w:p>
    <w:p w:rsidR="008E62C8" w:rsidRDefault="008E62C8" w:rsidP="0008080D">
      <w:pPr>
        <w:pStyle w:val="NoSpacing"/>
        <w:jc w:val="both"/>
        <w:rPr>
          <w:b/>
          <w:sz w:val="28"/>
          <w:szCs w:val="28"/>
        </w:rPr>
      </w:pPr>
      <w:r>
        <w:rPr>
          <w:b/>
          <w:sz w:val="28"/>
          <w:szCs w:val="28"/>
        </w:rPr>
        <w:t>As always, if you have questions, concerns or suggestions for the BoD, please reach out to me at (210) 602-7745.</w:t>
      </w:r>
    </w:p>
    <w:p w:rsidR="008E62C8" w:rsidRDefault="008E62C8" w:rsidP="0008080D">
      <w:pPr>
        <w:pStyle w:val="NoSpacing"/>
        <w:jc w:val="both"/>
        <w:rPr>
          <w:b/>
          <w:sz w:val="28"/>
          <w:szCs w:val="28"/>
        </w:rPr>
      </w:pPr>
      <w:bookmarkStart w:id="0" w:name="_GoBack"/>
      <w:bookmarkEnd w:id="0"/>
    </w:p>
    <w:p w:rsidR="008A2A69" w:rsidRDefault="008E62C8" w:rsidP="0008080D">
      <w:pPr>
        <w:pStyle w:val="NoSpacing"/>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8E62C8" w:rsidRDefault="008E62C8" w:rsidP="008A2A69">
      <w:pPr>
        <w:pStyle w:val="NoSpacing"/>
        <w:ind w:left="2880" w:firstLine="720"/>
        <w:jc w:val="both"/>
        <w:rPr>
          <w:b/>
          <w:sz w:val="28"/>
          <w:szCs w:val="28"/>
        </w:rPr>
      </w:pPr>
      <w:r>
        <w:rPr>
          <w:b/>
          <w:sz w:val="28"/>
          <w:szCs w:val="28"/>
        </w:rPr>
        <w:t>Matt Humes</w:t>
      </w:r>
    </w:p>
    <w:p w:rsidR="00146A9A" w:rsidRDefault="008E62C8" w:rsidP="0008080D">
      <w:pPr>
        <w:pStyle w:val="NoSpacing"/>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President, ZAFCOA Board of Directors</w:t>
      </w:r>
    </w:p>
    <w:p w:rsidR="00146A9A" w:rsidRPr="00702051" w:rsidRDefault="00146A9A" w:rsidP="00146A9A">
      <w:pPr>
        <w:pStyle w:val="NoSpacing"/>
        <w:jc w:val="center"/>
        <w:rPr>
          <w:b/>
          <w:sz w:val="36"/>
          <w:szCs w:val="36"/>
        </w:rPr>
      </w:pPr>
      <w:r w:rsidRPr="00702051">
        <w:rPr>
          <w:b/>
          <w:sz w:val="36"/>
          <w:szCs w:val="36"/>
        </w:rPr>
        <w:t>Zuehl Airport Flying Community Owners’ Association</w:t>
      </w:r>
    </w:p>
    <w:p w:rsidR="00146A9A" w:rsidRPr="00702051" w:rsidRDefault="00146A9A" w:rsidP="00146A9A">
      <w:pPr>
        <w:pStyle w:val="NoSpacing"/>
        <w:jc w:val="center"/>
        <w:rPr>
          <w:b/>
          <w:sz w:val="36"/>
          <w:szCs w:val="36"/>
        </w:rPr>
      </w:pPr>
      <w:r w:rsidRPr="00702051">
        <w:rPr>
          <w:b/>
          <w:sz w:val="36"/>
          <w:szCs w:val="36"/>
        </w:rPr>
        <w:t>(ZAFCOA)</w:t>
      </w:r>
    </w:p>
    <w:p w:rsidR="00146A9A" w:rsidRPr="00702051" w:rsidRDefault="00146A9A" w:rsidP="00146A9A">
      <w:pPr>
        <w:pStyle w:val="NoSpacing"/>
        <w:jc w:val="center"/>
        <w:rPr>
          <w:b/>
          <w:sz w:val="36"/>
          <w:szCs w:val="36"/>
        </w:rPr>
      </w:pPr>
      <w:r w:rsidRPr="00702051">
        <w:rPr>
          <w:b/>
          <w:sz w:val="36"/>
          <w:szCs w:val="36"/>
        </w:rPr>
        <w:t>P.O. Box 618</w:t>
      </w:r>
    </w:p>
    <w:p w:rsidR="00146A9A" w:rsidRPr="00702051" w:rsidRDefault="00146A9A" w:rsidP="00146A9A">
      <w:pPr>
        <w:pStyle w:val="NoSpacing"/>
        <w:jc w:val="center"/>
        <w:rPr>
          <w:b/>
          <w:sz w:val="36"/>
          <w:szCs w:val="36"/>
        </w:rPr>
      </w:pPr>
      <w:r w:rsidRPr="00702051">
        <w:rPr>
          <w:b/>
          <w:sz w:val="36"/>
          <w:szCs w:val="36"/>
        </w:rPr>
        <w:t>Marion, TX 78124</w:t>
      </w:r>
    </w:p>
    <w:p w:rsidR="00146A9A" w:rsidRDefault="00146A9A" w:rsidP="00146A9A">
      <w:pPr>
        <w:pStyle w:val="NoSpacing"/>
        <w:jc w:val="center"/>
        <w:rPr>
          <w:b/>
          <w:sz w:val="36"/>
          <w:szCs w:val="40"/>
        </w:rPr>
      </w:pPr>
    </w:p>
    <w:p w:rsidR="00146A9A" w:rsidRDefault="00146A9A" w:rsidP="00146A9A">
      <w:pPr>
        <w:pStyle w:val="NoSpacing"/>
        <w:jc w:val="center"/>
        <w:rPr>
          <w:b/>
          <w:sz w:val="28"/>
          <w:szCs w:val="28"/>
        </w:rPr>
      </w:pPr>
      <w:r w:rsidRPr="00702051">
        <w:rPr>
          <w:b/>
          <w:sz w:val="36"/>
          <w:szCs w:val="40"/>
        </w:rPr>
        <w:t>MEETING NOTICE</w:t>
      </w:r>
    </w:p>
    <w:p w:rsidR="00146A9A" w:rsidRDefault="00146A9A" w:rsidP="00146A9A">
      <w:pPr>
        <w:pStyle w:val="NoSpacing"/>
        <w:jc w:val="center"/>
        <w:rPr>
          <w:b/>
          <w:sz w:val="28"/>
          <w:szCs w:val="28"/>
        </w:rPr>
      </w:pPr>
      <w:r>
        <w:rPr>
          <w:b/>
          <w:sz w:val="28"/>
          <w:szCs w:val="28"/>
        </w:rPr>
        <w:t>Please note the following meeting dates/times/location:</w:t>
      </w:r>
    </w:p>
    <w:p w:rsidR="00146A9A" w:rsidRDefault="00146A9A" w:rsidP="00146A9A">
      <w:pPr>
        <w:pStyle w:val="NoSpacing"/>
        <w:jc w:val="center"/>
        <w:rPr>
          <w:b/>
          <w:sz w:val="28"/>
          <w:szCs w:val="28"/>
        </w:rPr>
      </w:pPr>
    </w:p>
    <w:p w:rsidR="00146A9A" w:rsidRDefault="00146A9A" w:rsidP="00146A9A">
      <w:pPr>
        <w:pStyle w:val="NoSpacing"/>
        <w:jc w:val="center"/>
        <w:rPr>
          <w:b/>
          <w:sz w:val="32"/>
          <w:szCs w:val="32"/>
          <w:u w:val="single"/>
        </w:rPr>
      </w:pPr>
      <w:r w:rsidRPr="006D14B6">
        <w:rPr>
          <w:b/>
          <w:sz w:val="36"/>
          <w:szCs w:val="36"/>
          <w:u w:val="single"/>
        </w:rPr>
        <w:t>ZAFCOA Board of Director’s’ Meeting</w:t>
      </w:r>
    </w:p>
    <w:p w:rsidR="00146A9A" w:rsidRDefault="00146A9A" w:rsidP="00146A9A">
      <w:pPr>
        <w:pStyle w:val="NoSpacing"/>
        <w:jc w:val="center"/>
        <w:rPr>
          <w:b/>
          <w:sz w:val="36"/>
          <w:szCs w:val="36"/>
        </w:rPr>
      </w:pPr>
    </w:p>
    <w:p w:rsidR="00146A9A" w:rsidRDefault="00146A9A" w:rsidP="00146A9A">
      <w:pPr>
        <w:pStyle w:val="NoSpacing"/>
        <w:jc w:val="center"/>
        <w:rPr>
          <w:b/>
          <w:sz w:val="36"/>
          <w:szCs w:val="36"/>
        </w:rPr>
      </w:pPr>
      <w:r>
        <w:rPr>
          <w:b/>
          <w:sz w:val="36"/>
          <w:szCs w:val="36"/>
        </w:rPr>
        <w:t>Thursday, 24 October 2024</w:t>
      </w:r>
      <w:r w:rsidRPr="006D14B6">
        <w:rPr>
          <w:b/>
          <w:sz w:val="36"/>
          <w:szCs w:val="36"/>
        </w:rPr>
        <w:t xml:space="preserve"> at 1900</w:t>
      </w:r>
    </w:p>
    <w:p w:rsidR="00146A9A" w:rsidRDefault="00146A9A" w:rsidP="00146A9A">
      <w:pPr>
        <w:pStyle w:val="NoSpacing"/>
        <w:jc w:val="center"/>
        <w:rPr>
          <w:b/>
          <w:sz w:val="36"/>
          <w:szCs w:val="36"/>
        </w:rPr>
      </w:pPr>
      <w:r>
        <w:rPr>
          <w:b/>
          <w:sz w:val="36"/>
          <w:szCs w:val="36"/>
        </w:rPr>
        <w:t>Jim Humes’ Hanger (Lot 116/321 Sport Aviation Dr.)</w:t>
      </w:r>
    </w:p>
    <w:p w:rsidR="00146A9A" w:rsidRDefault="00146A9A" w:rsidP="00146A9A">
      <w:pPr>
        <w:pStyle w:val="NoSpacing"/>
        <w:jc w:val="center"/>
        <w:rPr>
          <w:b/>
          <w:sz w:val="40"/>
          <w:szCs w:val="40"/>
          <w:u w:val="single"/>
        </w:rPr>
      </w:pPr>
    </w:p>
    <w:p w:rsidR="00146A9A" w:rsidRPr="00702051" w:rsidRDefault="00146A9A" w:rsidP="00146A9A">
      <w:pPr>
        <w:pStyle w:val="NoSpacing"/>
        <w:jc w:val="center"/>
        <w:rPr>
          <w:b/>
          <w:sz w:val="36"/>
          <w:szCs w:val="32"/>
        </w:rPr>
      </w:pPr>
      <w:r w:rsidRPr="00702051">
        <w:rPr>
          <w:b/>
          <w:sz w:val="36"/>
          <w:szCs w:val="40"/>
          <w:u w:val="single"/>
        </w:rPr>
        <w:t>AGENDA</w:t>
      </w:r>
    </w:p>
    <w:p w:rsidR="00146A9A" w:rsidRDefault="00146A9A" w:rsidP="00146A9A">
      <w:pPr>
        <w:pStyle w:val="NoSpacing"/>
        <w:jc w:val="center"/>
        <w:rPr>
          <w:b/>
          <w:sz w:val="28"/>
          <w:szCs w:val="28"/>
        </w:rPr>
      </w:pPr>
      <w:r>
        <w:rPr>
          <w:b/>
          <w:sz w:val="28"/>
          <w:szCs w:val="28"/>
        </w:rPr>
        <w:t>Call to Order</w:t>
      </w:r>
    </w:p>
    <w:p w:rsidR="00146A9A" w:rsidRDefault="00146A9A" w:rsidP="00146A9A">
      <w:pPr>
        <w:pStyle w:val="NoSpacing"/>
        <w:jc w:val="center"/>
        <w:rPr>
          <w:b/>
          <w:sz w:val="28"/>
          <w:szCs w:val="28"/>
        </w:rPr>
      </w:pPr>
      <w:r>
        <w:rPr>
          <w:b/>
          <w:sz w:val="28"/>
          <w:szCs w:val="28"/>
        </w:rPr>
        <w:t>Determination of a Quorum</w:t>
      </w:r>
    </w:p>
    <w:p w:rsidR="00146A9A" w:rsidRDefault="00146A9A" w:rsidP="00146A9A">
      <w:pPr>
        <w:pStyle w:val="NoSpacing"/>
        <w:jc w:val="center"/>
        <w:rPr>
          <w:b/>
          <w:sz w:val="28"/>
          <w:szCs w:val="28"/>
        </w:rPr>
      </w:pPr>
      <w:r>
        <w:rPr>
          <w:b/>
          <w:sz w:val="28"/>
          <w:szCs w:val="28"/>
        </w:rPr>
        <w:t>Announcement of Executive Session</w:t>
      </w:r>
    </w:p>
    <w:p w:rsidR="00146A9A" w:rsidRDefault="00146A9A" w:rsidP="00146A9A">
      <w:pPr>
        <w:pStyle w:val="NoSpacing"/>
        <w:jc w:val="center"/>
        <w:rPr>
          <w:b/>
          <w:sz w:val="28"/>
          <w:szCs w:val="28"/>
        </w:rPr>
      </w:pPr>
      <w:r>
        <w:rPr>
          <w:b/>
          <w:sz w:val="28"/>
          <w:szCs w:val="28"/>
        </w:rPr>
        <w:t>Approval of the Minutes of the 27 June 2024 Board Meeting</w:t>
      </w:r>
    </w:p>
    <w:p w:rsidR="00146A9A" w:rsidRDefault="00146A9A" w:rsidP="00146A9A">
      <w:pPr>
        <w:pStyle w:val="NoSpacing"/>
        <w:jc w:val="center"/>
        <w:rPr>
          <w:b/>
          <w:sz w:val="28"/>
          <w:szCs w:val="28"/>
        </w:rPr>
      </w:pPr>
      <w:r>
        <w:rPr>
          <w:b/>
          <w:sz w:val="28"/>
          <w:szCs w:val="28"/>
        </w:rPr>
        <w:t>Treasurer’s Report</w:t>
      </w:r>
    </w:p>
    <w:p w:rsidR="00146A9A" w:rsidRDefault="00146A9A" w:rsidP="00146A9A">
      <w:pPr>
        <w:pStyle w:val="NoSpacing"/>
        <w:jc w:val="center"/>
        <w:rPr>
          <w:b/>
          <w:sz w:val="28"/>
          <w:szCs w:val="28"/>
        </w:rPr>
      </w:pPr>
    </w:p>
    <w:p w:rsidR="00146A9A" w:rsidRDefault="00146A9A" w:rsidP="00146A9A">
      <w:pPr>
        <w:pStyle w:val="NoSpacing"/>
        <w:jc w:val="center"/>
        <w:rPr>
          <w:b/>
          <w:sz w:val="28"/>
          <w:szCs w:val="28"/>
        </w:rPr>
      </w:pPr>
      <w:r>
        <w:rPr>
          <w:b/>
          <w:sz w:val="28"/>
          <w:szCs w:val="28"/>
        </w:rPr>
        <w:t>Old Business:</w:t>
      </w:r>
    </w:p>
    <w:p w:rsidR="00146A9A" w:rsidRDefault="00146A9A" w:rsidP="00146A9A">
      <w:pPr>
        <w:pStyle w:val="NoSpacing"/>
        <w:jc w:val="center"/>
        <w:rPr>
          <w:b/>
          <w:sz w:val="28"/>
          <w:szCs w:val="28"/>
        </w:rPr>
      </w:pPr>
    </w:p>
    <w:p w:rsidR="00146A9A" w:rsidRDefault="00146A9A" w:rsidP="00146A9A">
      <w:pPr>
        <w:pStyle w:val="NoSpacing"/>
        <w:jc w:val="center"/>
        <w:rPr>
          <w:b/>
          <w:sz w:val="28"/>
          <w:szCs w:val="28"/>
        </w:rPr>
      </w:pPr>
      <w:r>
        <w:rPr>
          <w:b/>
          <w:sz w:val="28"/>
          <w:szCs w:val="28"/>
        </w:rPr>
        <w:t>New Business:</w:t>
      </w:r>
    </w:p>
    <w:p w:rsidR="00146A9A" w:rsidRPr="00A411FE" w:rsidRDefault="00146A9A" w:rsidP="00146A9A">
      <w:pPr>
        <w:pStyle w:val="NoSpacing"/>
        <w:jc w:val="center"/>
        <w:rPr>
          <w:b/>
          <w:sz w:val="32"/>
          <w:szCs w:val="32"/>
        </w:rPr>
      </w:pPr>
      <w:r>
        <w:rPr>
          <w:b/>
          <w:sz w:val="32"/>
          <w:szCs w:val="32"/>
        </w:rPr>
        <w:t>Annual Meeting (16 November 2024</w:t>
      </w:r>
      <w:r w:rsidRPr="00A411FE">
        <w:rPr>
          <w:b/>
          <w:sz w:val="32"/>
          <w:szCs w:val="32"/>
        </w:rPr>
        <w:t>)</w:t>
      </w:r>
    </w:p>
    <w:p w:rsidR="00146A9A" w:rsidRDefault="00146A9A" w:rsidP="00146A9A">
      <w:pPr>
        <w:pStyle w:val="NoSpacing"/>
        <w:jc w:val="center"/>
        <w:rPr>
          <w:b/>
          <w:sz w:val="28"/>
          <w:szCs w:val="28"/>
        </w:rPr>
      </w:pPr>
      <w:r>
        <w:rPr>
          <w:b/>
          <w:sz w:val="28"/>
          <w:szCs w:val="28"/>
        </w:rPr>
        <w:t>Mechanics (Monica, Sound, White Board, Proxies, Ballots, Election)</w:t>
      </w:r>
    </w:p>
    <w:p w:rsidR="00146A9A" w:rsidRDefault="00146A9A" w:rsidP="00146A9A">
      <w:pPr>
        <w:pStyle w:val="NoSpacing"/>
        <w:jc w:val="center"/>
        <w:rPr>
          <w:b/>
          <w:sz w:val="28"/>
          <w:szCs w:val="28"/>
        </w:rPr>
      </w:pPr>
      <w:r>
        <w:rPr>
          <w:b/>
          <w:sz w:val="28"/>
          <w:szCs w:val="28"/>
        </w:rPr>
        <w:t>Assessment for 2025</w:t>
      </w:r>
    </w:p>
    <w:p w:rsidR="00146A9A" w:rsidRDefault="00146A9A" w:rsidP="00146A9A">
      <w:pPr>
        <w:pStyle w:val="NoSpacing"/>
        <w:jc w:val="center"/>
        <w:rPr>
          <w:b/>
          <w:sz w:val="28"/>
          <w:szCs w:val="28"/>
        </w:rPr>
      </w:pPr>
      <w:r>
        <w:rPr>
          <w:b/>
          <w:sz w:val="28"/>
          <w:szCs w:val="28"/>
        </w:rPr>
        <w:t>Financials for Meeting</w:t>
      </w:r>
    </w:p>
    <w:p w:rsidR="00146A9A" w:rsidRDefault="00146A9A" w:rsidP="00146A9A">
      <w:pPr>
        <w:pStyle w:val="NoSpacing"/>
        <w:jc w:val="center"/>
        <w:rPr>
          <w:b/>
          <w:sz w:val="28"/>
          <w:szCs w:val="28"/>
        </w:rPr>
      </w:pPr>
      <w:r>
        <w:rPr>
          <w:b/>
          <w:sz w:val="28"/>
          <w:szCs w:val="28"/>
        </w:rPr>
        <w:t>Budget for 2025</w:t>
      </w:r>
    </w:p>
    <w:p w:rsidR="00146A9A" w:rsidRDefault="00146A9A" w:rsidP="00146A9A">
      <w:pPr>
        <w:pStyle w:val="NoSpacing"/>
        <w:jc w:val="center"/>
        <w:rPr>
          <w:b/>
          <w:sz w:val="28"/>
          <w:szCs w:val="28"/>
        </w:rPr>
      </w:pPr>
      <w:r>
        <w:rPr>
          <w:b/>
          <w:sz w:val="28"/>
          <w:szCs w:val="28"/>
        </w:rPr>
        <w:t>Call for Topics for Owners’ Meeting</w:t>
      </w:r>
    </w:p>
    <w:p w:rsidR="00146A9A" w:rsidRDefault="00146A9A" w:rsidP="00146A9A">
      <w:pPr>
        <w:pStyle w:val="NoSpacing"/>
        <w:jc w:val="center"/>
        <w:rPr>
          <w:b/>
          <w:sz w:val="28"/>
          <w:szCs w:val="28"/>
        </w:rPr>
      </w:pPr>
      <w:r>
        <w:rPr>
          <w:b/>
          <w:sz w:val="28"/>
          <w:szCs w:val="28"/>
        </w:rPr>
        <w:t>Election – Positions Open for Election</w:t>
      </w:r>
    </w:p>
    <w:p w:rsidR="00146A9A" w:rsidRDefault="00146A9A" w:rsidP="00146A9A">
      <w:pPr>
        <w:pStyle w:val="NoSpacing"/>
        <w:jc w:val="center"/>
        <w:rPr>
          <w:b/>
          <w:sz w:val="28"/>
          <w:szCs w:val="28"/>
        </w:rPr>
      </w:pPr>
    </w:p>
    <w:p w:rsidR="00146A9A" w:rsidRDefault="00146A9A" w:rsidP="00146A9A">
      <w:pPr>
        <w:pStyle w:val="NoSpacing"/>
        <w:jc w:val="center"/>
        <w:rPr>
          <w:b/>
          <w:sz w:val="28"/>
          <w:szCs w:val="28"/>
        </w:rPr>
      </w:pPr>
      <w:r>
        <w:rPr>
          <w:b/>
          <w:sz w:val="28"/>
          <w:szCs w:val="28"/>
        </w:rPr>
        <w:t>Executive Session</w:t>
      </w:r>
    </w:p>
    <w:p w:rsidR="00146A9A" w:rsidRDefault="00146A9A" w:rsidP="00146A9A">
      <w:pPr>
        <w:pStyle w:val="NoSpacing"/>
        <w:jc w:val="center"/>
        <w:rPr>
          <w:b/>
          <w:sz w:val="28"/>
          <w:szCs w:val="28"/>
        </w:rPr>
      </w:pPr>
      <w:proofErr w:type="gramStart"/>
      <w:r>
        <w:rPr>
          <w:b/>
          <w:sz w:val="28"/>
          <w:szCs w:val="28"/>
        </w:rPr>
        <w:t>Payment Plan Status, etc.</w:t>
      </w:r>
      <w:proofErr w:type="gramEnd"/>
    </w:p>
    <w:p w:rsidR="00146A9A" w:rsidRDefault="00146A9A" w:rsidP="00146A9A">
      <w:pPr>
        <w:pStyle w:val="NoSpacing"/>
        <w:jc w:val="center"/>
        <w:rPr>
          <w:b/>
          <w:sz w:val="28"/>
          <w:szCs w:val="28"/>
        </w:rPr>
      </w:pPr>
      <w:r>
        <w:rPr>
          <w:b/>
          <w:sz w:val="28"/>
          <w:szCs w:val="28"/>
        </w:rPr>
        <w:t>Update on the legal situation.</w:t>
      </w:r>
    </w:p>
    <w:p w:rsidR="00146A9A" w:rsidRDefault="00146A9A" w:rsidP="00146A9A">
      <w:pPr>
        <w:pStyle w:val="NoSpacing"/>
        <w:jc w:val="center"/>
        <w:rPr>
          <w:b/>
          <w:sz w:val="28"/>
          <w:szCs w:val="28"/>
        </w:rPr>
      </w:pPr>
      <w:r>
        <w:rPr>
          <w:b/>
          <w:sz w:val="28"/>
          <w:szCs w:val="28"/>
        </w:rPr>
        <w:t>Adjourn</w:t>
      </w:r>
    </w:p>
    <w:p w:rsidR="00146A9A" w:rsidRDefault="00146A9A" w:rsidP="00146A9A">
      <w:pPr>
        <w:pStyle w:val="NoSpacing"/>
        <w:jc w:val="center"/>
        <w:rPr>
          <w:b/>
          <w:sz w:val="40"/>
          <w:szCs w:val="40"/>
          <w:u w:val="single"/>
        </w:rPr>
      </w:pPr>
    </w:p>
    <w:p w:rsidR="00146A9A" w:rsidRDefault="00146A9A" w:rsidP="00146A9A">
      <w:pPr>
        <w:pStyle w:val="NoSpacing"/>
        <w:jc w:val="center"/>
        <w:rPr>
          <w:b/>
          <w:sz w:val="36"/>
          <w:szCs w:val="40"/>
          <w:u w:val="single"/>
        </w:rPr>
      </w:pPr>
    </w:p>
    <w:p w:rsidR="00146A9A" w:rsidRDefault="00146A9A" w:rsidP="00146A9A">
      <w:pPr>
        <w:pStyle w:val="NoSpacing"/>
        <w:jc w:val="center"/>
        <w:rPr>
          <w:b/>
          <w:sz w:val="36"/>
          <w:szCs w:val="40"/>
          <w:u w:val="single"/>
        </w:rPr>
      </w:pPr>
    </w:p>
    <w:p w:rsidR="00146A9A" w:rsidRPr="00702051" w:rsidRDefault="00146A9A" w:rsidP="00146A9A">
      <w:pPr>
        <w:pStyle w:val="NoSpacing"/>
        <w:jc w:val="center"/>
        <w:rPr>
          <w:b/>
          <w:sz w:val="36"/>
          <w:szCs w:val="40"/>
          <w:u w:val="single"/>
        </w:rPr>
      </w:pPr>
      <w:r w:rsidRPr="00702051">
        <w:rPr>
          <w:b/>
          <w:sz w:val="36"/>
          <w:szCs w:val="40"/>
          <w:u w:val="single"/>
        </w:rPr>
        <w:t>ZAFCOA Annual Owners’ Meeting</w:t>
      </w:r>
    </w:p>
    <w:p w:rsidR="00146A9A" w:rsidRDefault="00146A9A" w:rsidP="00146A9A">
      <w:pPr>
        <w:pStyle w:val="NoSpacing"/>
        <w:jc w:val="center"/>
        <w:rPr>
          <w:b/>
          <w:sz w:val="32"/>
          <w:szCs w:val="32"/>
        </w:rPr>
      </w:pPr>
    </w:p>
    <w:p w:rsidR="00146A9A" w:rsidRPr="00702051" w:rsidRDefault="00146A9A" w:rsidP="00146A9A">
      <w:pPr>
        <w:pStyle w:val="NoSpacing"/>
        <w:jc w:val="center"/>
        <w:rPr>
          <w:b/>
          <w:sz w:val="36"/>
          <w:szCs w:val="32"/>
        </w:rPr>
      </w:pPr>
      <w:r w:rsidRPr="00702051">
        <w:rPr>
          <w:b/>
          <w:sz w:val="36"/>
          <w:szCs w:val="32"/>
        </w:rPr>
        <w:t>Saturday, 16 November 2024 at 0900</w:t>
      </w:r>
    </w:p>
    <w:p w:rsidR="00146A9A" w:rsidRPr="00702051" w:rsidRDefault="00146A9A" w:rsidP="00146A9A">
      <w:pPr>
        <w:pStyle w:val="NoSpacing"/>
        <w:jc w:val="center"/>
        <w:rPr>
          <w:b/>
          <w:sz w:val="36"/>
          <w:szCs w:val="32"/>
        </w:rPr>
      </w:pPr>
      <w:r w:rsidRPr="00702051">
        <w:rPr>
          <w:b/>
          <w:sz w:val="36"/>
          <w:szCs w:val="32"/>
        </w:rPr>
        <w:t>Jim Humes’ Hanger (Lot 116/321 Sport Aviation Dr.)</w:t>
      </w:r>
    </w:p>
    <w:p w:rsidR="00146A9A" w:rsidRDefault="00146A9A" w:rsidP="00146A9A">
      <w:pPr>
        <w:pStyle w:val="NoSpacing"/>
        <w:jc w:val="center"/>
        <w:rPr>
          <w:b/>
          <w:sz w:val="32"/>
          <w:szCs w:val="32"/>
        </w:rPr>
      </w:pPr>
    </w:p>
    <w:p w:rsidR="00146A9A" w:rsidRDefault="00146A9A" w:rsidP="00146A9A">
      <w:pPr>
        <w:pStyle w:val="NoSpacing"/>
        <w:jc w:val="center"/>
        <w:rPr>
          <w:b/>
          <w:sz w:val="32"/>
          <w:szCs w:val="32"/>
        </w:rPr>
      </w:pPr>
      <w:r>
        <w:rPr>
          <w:b/>
          <w:sz w:val="36"/>
          <w:szCs w:val="36"/>
          <w:u w:val="single"/>
        </w:rPr>
        <w:t>AGENDA</w:t>
      </w:r>
    </w:p>
    <w:p w:rsidR="00146A9A" w:rsidRPr="00702051" w:rsidRDefault="00146A9A" w:rsidP="00146A9A">
      <w:pPr>
        <w:pStyle w:val="NoSpacing"/>
        <w:jc w:val="center"/>
        <w:rPr>
          <w:b/>
          <w:sz w:val="28"/>
          <w:szCs w:val="32"/>
        </w:rPr>
      </w:pPr>
      <w:r w:rsidRPr="00702051">
        <w:rPr>
          <w:b/>
          <w:sz w:val="28"/>
          <w:szCs w:val="32"/>
        </w:rPr>
        <w:t xml:space="preserve">Call to Order </w:t>
      </w:r>
    </w:p>
    <w:p w:rsidR="00146A9A" w:rsidRPr="00702051" w:rsidRDefault="00146A9A" w:rsidP="00146A9A">
      <w:pPr>
        <w:pStyle w:val="NoSpacing"/>
        <w:jc w:val="center"/>
        <w:rPr>
          <w:b/>
          <w:sz w:val="28"/>
          <w:szCs w:val="32"/>
        </w:rPr>
      </w:pPr>
      <w:r w:rsidRPr="00702051">
        <w:rPr>
          <w:b/>
          <w:sz w:val="28"/>
          <w:szCs w:val="32"/>
        </w:rPr>
        <w:t>Determination of a Quorum</w:t>
      </w:r>
    </w:p>
    <w:p w:rsidR="00146A9A" w:rsidRPr="00702051" w:rsidRDefault="00146A9A" w:rsidP="00146A9A">
      <w:pPr>
        <w:pStyle w:val="NoSpacing"/>
        <w:jc w:val="center"/>
        <w:rPr>
          <w:b/>
          <w:sz w:val="28"/>
          <w:szCs w:val="32"/>
        </w:rPr>
      </w:pPr>
      <w:r w:rsidRPr="00702051">
        <w:rPr>
          <w:b/>
          <w:sz w:val="28"/>
          <w:szCs w:val="32"/>
        </w:rPr>
        <w:t>Approval of the 18 November 2023 Owners’ Meeting Minutes</w:t>
      </w:r>
    </w:p>
    <w:p w:rsidR="00146A9A" w:rsidRPr="00702051" w:rsidRDefault="00146A9A" w:rsidP="00146A9A">
      <w:pPr>
        <w:pStyle w:val="NoSpacing"/>
        <w:jc w:val="center"/>
        <w:rPr>
          <w:b/>
          <w:sz w:val="28"/>
          <w:szCs w:val="32"/>
        </w:rPr>
      </w:pPr>
      <w:r w:rsidRPr="00702051">
        <w:rPr>
          <w:b/>
          <w:sz w:val="28"/>
          <w:szCs w:val="32"/>
        </w:rPr>
        <w:t>Treasurer’s Report</w:t>
      </w:r>
    </w:p>
    <w:p w:rsidR="00146A9A" w:rsidRPr="00702051" w:rsidRDefault="00146A9A" w:rsidP="00146A9A">
      <w:pPr>
        <w:pStyle w:val="NoSpacing"/>
        <w:jc w:val="center"/>
        <w:rPr>
          <w:b/>
          <w:sz w:val="28"/>
          <w:szCs w:val="32"/>
        </w:rPr>
      </w:pPr>
      <w:r w:rsidRPr="00702051">
        <w:rPr>
          <w:b/>
          <w:sz w:val="28"/>
          <w:szCs w:val="32"/>
        </w:rPr>
        <w:t>Assessment for 2025</w:t>
      </w:r>
    </w:p>
    <w:p w:rsidR="00146A9A" w:rsidRPr="00702051" w:rsidRDefault="00146A9A" w:rsidP="00146A9A">
      <w:pPr>
        <w:pStyle w:val="NoSpacing"/>
        <w:jc w:val="center"/>
        <w:rPr>
          <w:b/>
          <w:sz w:val="28"/>
          <w:szCs w:val="32"/>
        </w:rPr>
      </w:pPr>
      <w:r w:rsidRPr="00702051">
        <w:rPr>
          <w:b/>
          <w:sz w:val="28"/>
          <w:szCs w:val="32"/>
        </w:rPr>
        <w:t>Budget for 2025</w:t>
      </w:r>
    </w:p>
    <w:p w:rsidR="00146A9A" w:rsidRPr="00702051" w:rsidRDefault="00146A9A" w:rsidP="00146A9A">
      <w:pPr>
        <w:pStyle w:val="NoSpacing"/>
        <w:jc w:val="center"/>
        <w:rPr>
          <w:b/>
          <w:sz w:val="28"/>
          <w:szCs w:val="32"/>
        </w:rPr>
      </w:pPr>
      <w:r w:rsidRPr="00702051">
        <w:rPr>
          <w:b/>
          <w:sz w:val="28"/>
          <w:szCs w:val="32"/>
        </w:rPr>
        <w:t>Dumpster Dates and Location</w:t>
      </w:r>
    </w:p>
    <w:p w:rsidR="00146A9A" w:rsidRPr="00702051" w:rsidRDefault="00146A9A" w:rsidP="00146A9A">
      <w:pPr>
        <w:pStyle w:val="NoSpacing"/>
        <w:jc w:val="center"/>
        <w:rPr>
          <w:b/>
          <w:sz w:val="28"/>
          <w:szCs w:val="32"/>
        </w:rPr>
      </w:pPr>
    </w:p>
    <w:p w:rsidR="00146A9A" w:rsidRPr="00702051" w:rsidRDefault="00146A9A" w:rsidP="00146A9A">
      <w:pPr>
        <w:pStyle w:val="NoSpacing"/>
        <w:jc w:val="center"/>
        <w:rPr>
          <w:b/>
          <w:sz w:val="28"/>
          <w:szCs w:val="32"/>
        </w:rPr>
      </w:pPr>
      <w:r w:rsidRPr="00702051">
        <w:rPr>
          <w:b/>
          <w:sz w:val="28"/>
          <w:szCs w:val="32"/>
        </w:rPr>
        <w:t>Board Elections – Three positions open.</w:t>
      </w:r>
    </w:p>
    <w:p w:rsidR="00146A9A" w:rsidRPr="00702051" w:rsidRDefault="00146A9A" w:rsidP="00146A9A">
      <w:pPr>
        <w:pStyle w:val="NoSpacing"/>
        <w:jc w:val="center"/>
        <w:rPr>
          <w:b/>
          <w:sz w:val="28"/>
          <w:szCs w:val="32"/>
        </w:rPr>
      </w:pPr>
      <w:r w:rsidRPr="00702051">
        <w:rPr>
          <w:b/>
          <w:sz w:val="28"/>
          <w:szCs w:val="32"/>
        </w:rPr>
        <w:t>Position one – currently held by Matt Humes (2 year).</w:t>
      </w:r>
    </w:p>
    <w:p w:rsidR="00146A9A" w:rsidRPr="00702051" w:rsidRDefault="00146A9A" w:rsidP="00146A9A">
      <w:pPr>
        <w:pStyle w:val="NoSpacing"/>
        <w:jc w:val="center"/>
        <w:rPr>
          <w:b/>
          <w:sz w:val="28"/>
          <w:szCs w:val="32"/>
        </w:rPr>
      </w:pPr>
      <w:r w:rsidRPr="00702051">
        <w:rPr>
          <w:b/>
          <w:sz w:val="28"/>
          <w:szCs w:val="32"/>
        </w:rPr>
        <w:t>Position two – currently held by Bill Smith (2 year).</w:t>
      </w:r>
    </w:p>
    <w:p w:rsidR="00146A9A" w:rsidRPr="00702051" w:rsidRDefault="00146A9A" w:rsidP="00146A9A">
      <w:pPr>
        <w:pStyle w:val="NoSpacing"/>
        <w:jc w:val="center"/>
        <w:rPr>
          <w:b/>
          <w:sz w:val="28"/>
          <w:szCs w:val="32"/>
        </w:rPr>
      </w:pPr>
      <w:r w:rsidRPr="00702051">
        <w:rPr>
          <w:b/>
          <w:sz w:val="28"/>
          <w:szCs w:val="32"/>
        </w:rPr>
        <w:t xml:space="preserve">Position three – currently held by Mike </w:t>
      </w:r>
      <w:proofErr w:type="spellStart"/>
      <w:r w:rsidRPr="00702051">
        <w:rPr>
          <w:b/>
          <w:sz w:val="28"/>
          <w:szCs w:val="32"/>
        </w:rPr>
        <w:t>Mollere</w:t>
      </w:r>
      <w:proofErr w:type="spellEnd"/>
      <w:r w:rsidRPr="00702051">
        <w:rPr>
          <w:b/>
          <w:sz w:val="28"/>
          <w:szCs w:val="32"/>
        </w:rPr>
        <w:t xml:space="preserve"> (2 year).</w:t>
      </w:r>
    </w:p>
    <w:p w:rsidR="00146A9A" w:rsidRPr="00702051" w:rsidRDefault="00146A9A" w:rsidP="00146A9A">
      <w:pPr>
        <w:pStyle w:val="NoSpacing"/>
        <w:jc w:val="center"/>
        <w:rPr>
          <w:b/>
          <w:sz w:val="28"/>
          <w:szCs w:val="32"/>
        </w:rPr>
      </w:pPr>
      <w:r w:rsidRPr="00702051">
        <w:rPr>
          <w:b/>
          <w:sz w:val="28"/>
          <w:szCs w:val="32"/>
        </w:rPr>
        <w:t>Position four – currently held by Steve Harrelson (2 year).</w:t>
      </w:r>
    </w:p>
    <w:p w:rsidR="00146A9A" w:rsidRPr="00702051" w:rsidRDefault="00146A9A" w:rsidP="00146A9A">
      <w:pPr>
        <w:pStyle w:val="NoSpacing"/>
        <w:jc w:val="center"/>
        <w:rPr>
          <w:b/>
          <w:sz w:val="28"/>
          <w:szCs w:val="32"/>
        </w:rPr>
      </w:pPr>
    </w:p>
    <w:p w:rsidR="00146A9A" w:rsidRPr="00702051" w:rsidRDefault="00146A9A" w:rsidP="00146A9A">
      <w:pPr>
        <w:pStyle w:val="NoSpacing"/>
        <w:jc w:val="center"/>
        <w:rPr>
          <w:b/>
          <w:sz w:val="28"/>
          <w:szCs w:val="32"/>
        </w:rPr>
      </w:pPr>
      <w:r w:rsidRPr="00702051">
        <w:rPr>
          <w:b/>
          <w:sz w:val="28"/>
          <w:szCs w:val="32"/>
        </w:rPr>
        <w:t>Election of President</w:t>
      </w:r>
    </w:p>
    <w:p w:rsidR="00146A9A" w:rsidRPr="00702051" w:rsidRDefault="00146A9A" w:rsidP="00146A9A">
      <w:pPr>
        <w:pStyle w:val="NoSpacing"/>
        <w:jc w:val="center"/>
        <w:rPr>
          <w:b/>
          <w:sz w:val="28"/>
          <w:szCs w:val="32"/>
        </w:rPr>
      </w:pPr>
      <w:r w:rsidRPr="00702051">
        <w:rPr>
          <w:b/>
          <w:sz w:val="28"/>
          <w:szCs w:val="32"/>
        </w:rPr>
        <w:t>Adjourn Owners’ Meeting</w:t>
      </w:r>
    </w:p>
    <w:p w:rsidR="00146A9A" w:rsidRDefault="00146A9A" w:rsidP="00146A9A">
      <w:pPr>
        <w:pStyle w:val="NoSpacing"/>
        <w:jc w:val="center"/>
        <w:rPr>
          <w:b/>
          <w:sz w:val="32"/>
          <w:szCs w:val="32"/>
        </w:rPr>
      </w:pPr>
    </w:p>
    <w:p w:rsidR="00146A9A" w:rsidRPr="003D23FD" w:rsidRDefault="00146A9A" w:rsidP="00146A9A">
      <w:pPr>
        <w:pStyle w:val="NoSpacing"/>
        <w:jc w:val="center"/>
        <w:rPr>
          <w:b/>
          <w:sz w:val="40"/>
          <w:szCs w:val="40"/>
          <w:u w:val="single"/>
        </w:rPr>
      </w:pPr>
      <w:r w:rsidRPr="003D23FD">
        <w:rPr>
          <w:b/>
          <w:sz w:val="40"/>
          <w:szCs w:val="40"/>
          <w:u w:val="single"/>
        </w:rPr>
        <w:t>Board of Director’s Meeting</w:t>
      </w:r>
    </w:p>
    <w:p w:rsidR="00146A9A" w:rsidRDefault="00146A9A" w:rsidP="00146A9A">
      <w:pPr>
        <w:pStyle w:val="NoSpacing"/>
        <w:jc w:val="center"/>
        <w:rPr>
          <w:b/>
          <w:sz w:val="32"/>
          <w:szCs w:val="32"/>
        </w:rPr>
      </w:pPr>
    </w:p>
    <w:p w:rsidR="00146A9A" w:rsidRDefault="00146A9A" w:rsidP="00146A9A">
      <w:pPr>
        <w:pStyle w:val="NoSpacing"/>
        <w:jc w:val="center"/>
        <w:rPr>
          <w:b/>
          <w:sz w:val="32"/>
          <w:szCs w:val="32"/>
        </w:rPr>
      </w:pPr>
      <w:r>
        <w:rPr>
          <w:b/>
          <w:sz w:val="32"/>
          <w:szCs w:val="32"/>
        </w:rPr>
        <w:t>16 November 2024 – Immediately after the Owners’ Meeting</w:t>
      </w:r>
    </w:p>
    <w:p w:rsidR="00146A9A" w:rsidRDefault="00146A9A" w:rsidP="00146A9A">
      <w:pPr>
        <w:pStyle w:val="NoSpacing"/>
        <w:jc w:val="center"/>
        <w:rPr>
          <w:b/>
          <w:sz w:val="32"/>
          <w:szCs w:val="32"/>
        </w:rPr>
      </w:pPr>
      <w:r>
        <w:rPr>
          <w:b/>
          <w:sz w:val="32"/>
          <w:szCs w:val="32"/>
        </w:rPr>
        <w:t>- Same location as Owners’ Meeting.</w:t>
      </w:r>
    </w:p>
    <w:p w:rsidR="00146A9A" w:rsidRDefault="00146A9A" w:rsidP="00146A9A">
      <w:pPr>
        <w:pStyle w:val="NoSpacing"/>
        <w:jc w:val="center"/>
        <w:rPr>
          <w:b/>
          <w:sz w:val="32"/>
          <w:szCs w:val="32"/>
        </w:rPr>
      </w:pPr>
    </w:p>
    <w:p w:rsidR="00146A9A" w:rsidRPr="003D23FD" w:rsidRDefault="00146A9A" w:rsidP="00146A9A">
      <w:pPr>
        <w:pStyle w:val="NoSpacing"/>
        <w:jc w:val="center"/>
        <w:rPr>
          <w:b/>
          <w:sz w:val="32"/>
          <w:szCs w:val="32"/>
          <w:u w:val="single"/>
        </w:rPr>
      </w:pPr>
      <w:r w:rsidRPr="003D23FD">
        <w:rPr>
          <w:b/>
          <w:sz w:val="32"/>
          <w:szCs w:val="32"/>
          <w:u w:val="single"/>
        </w:rPr>
        <w:t xml:space="preserve">Agenda </w:t>
      </w:r>
    </w:p>
    <w:p w:rsidR="00146A9A" w:rsidRPr="00D72998" w:rsidRDefault="00146A9A" w:rsidP="00146A9A">
      <w:pPr>
        <w:pStyle w:val="NoSpacing"/>
        <w:jc w:val="center"/>
        <w:rPr>
          <w:b/>
          <w:sz w:val="32"/>
          <w:szCs w:val="32"/>
        </w:rPr>
      </w:pPr>
      <w:proofErr w:type="gramStart"/>
      <w:r>
        <w:rPr>
          <w:b/>
          <w:sz w:val="32"/>
          <w:szCs w:val="32"/>
        </w:rPr>
        <w:t>To elect members of the Executive Committee and make Board Committee assignments.</w:t>
      </w:r>
      <w:proofErr w:type="gramEnd"/>
      <w:r>
        <w:rPr>
          <w:b/>
          <w:sz w:val="32"/>
          <w:szCs w:val="32"/>
        </w:rPr>
        <w:t xml:space="preserve"> Owners are welcome to attend. </w:t>
      </w:r>
    </w:p>
    <w:p w:rsidR="00FF7C3A" w:rsidRDefault="00FF7C3A" w:rsidP="0008080D">
      <w:pPr>
        <w:pStyle w:val="NoSpacing"/>
        <w:jc w:val="both"/>
        <w:rPr>
          <w:b/>
          <w:sz w:val="28"/>
          <w:szCs w:val="28"/>
        </w:rPr>
      </w:pPr>
    </w:p>
    <w:sectPr w:rsidR="00FF7C3A" w:rsidSect="0062071E">
      <w:footerReference w:type="even" r:id="rId6"/>
      <w:footerReference w:type="first" r:id="rId7"/>
      <w:pgSz w:w="12240" w:h="15840"/>
      <w:pgMar w:top="900" w:right="1440" w:bottom="99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A69" w:rsidRDefault="008A2A69" w:rsidP="000852D4">
      <w:pPr>
        <w:spacing w:after="0" w:line="240" w:lineRule="auto"/>
      </w:pPr>
      <w:r>
        <w:separator/>
      </w:r>
    </w:p>
  </w:endnote>
  <w:endnote w:type="continuationSeparator" w:id="0">
    <w:p w:rsidR="008A2A69" w:rsidRDefault="008A2A69" w:rsidP="00085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Arial"/>
    <w:panose1 w:val="020F0502020204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69" w:rsidRDefault="008A2A69">
    <w:pPr>
      <w:pStyle w:val="Footer"/>
    </w:pPr>
    <w:r>
      <w:rPr>
        <w:noProof/>
      </w:rPr>
      <w:pict>
        <v:shapetype id="_x0000_t202" coordsize="21600,21600" o:spt="202" path="m0,0l0,21600,21600,21600,21600,0xe">
          <v:stroke joinstyle="miter"/>
          <v:path gradientshapeok="t" o:connecttype="rect"/>
        </v:shapetype>
        <v:shape id="Text Box 2" o:spid="_x0000_s2051" type="#_x0000_t202" alt="     USAA Classificatio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rsidR="008A2A69" w:rsidRPr="000852D4" w:rsidRDefault="008A2A69" w:rsidP="000852D4">
                <w:pPr>
                  <w:spacing w:after="0"/>
                  <w:rPr>
                    <w:rFonts w:ascii="Calibri" w:eastAsia="Calibri" w:hAnsi="Calibri" w:cs="Calibri"/>
                    <w:noProof/>
                    <w:color w:val="000000"/>
                    <w:sz w:val="20"/>
                    <w:szCs w:val="20"/>
                  </w:rPr>
                </w:pPr>
                <w:r w:rsidRPr="000852D4">
                  <w:rPr>
                    <w:rFonts w:ascii="Calibri" w:eastAsia="Calibri" w:hAnsi="Calibri" w:cs="Calibri"/>
                    <w:noProof/>
                    <w:color w:val="000000"/>
                    <w:sz w:val="20"/>
                    <w:szCs w:val="20"/>
                  </w:rPr>
                  <w:t xml:space="preserve">     USAA Classification: Public</w:t>
                </w:r>
              </w:p>
            </w:txbxContent>
          </v:textbox>
          <w10:wrap anchorx="page" anchory="page"/>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A69" w:rsidRDefault="008A2A69">
    <w:pPr>
      <w:pStyle w:val="Footer"/>
    </w:pPr>
    <w:r>
      <w:rPr>
        <w:noProof/>
      </w:rPr>
      <w:pict>
        <v:shapetype id="_x0000_t202" coordsize="21600,21600" o:spt="202" path="m0,0l0,21600,21600,21600,21600,0xe">
          <v:stroke joinstyle="miter"/>
          <v:path gradientshapeok="t" o:connecttype="rect"/>
        </v:shapetype>
        <v:shape id="Text Box 1" o:spid="_x0000_s2049" type="#_x0000_t202" alt="     USAA Classificatio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rsidR="008A2A69" w:rsidRPr="000852D4" w:rsidRDefault="008A2A69" w:rsidP="000852D4">
                <w:pPr>
                  <w:spacing w:after="0"/>
                  <w:rPr>
                    <w:rFonts w:ascii="Calibri" w:eastAsia="Calibri" w:hAnsi="Calibri" w:cs="Calibri"/>
                    <w:noProof/>
                    <w:color w:val="000000"/>
                    <w:sz w:val="20"/>
                    <w:szCs w:val="20"/>
                  </w:rPr>
                </w:pPr>
                <w:r w:rsidRPr="000852D4">
                  <w:rPr>
                    <w:rFonts w:ascii="Calibri" w:eastAsia="Calibri" w:hAnsi="Calibri" w:cs="Calibri"/>
                    <w:noProof/>
                    <w:color w:val="000000"/>
                    <w:sz w:val="20"/>
                    <w:szCs w:val="20"/>
                  </w:rPr>
                  <w:t xml:space="preserve">     USAA Classification: Public</w:t>
                </w:r>
              </w:p>
            </w:txbxContent>
          </v:textbox>
          <w10:wrap anchorx="page" anchory="page"/>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A69" w:rsidRDefault="008A2A69" w:rsidP="000852D4">
      <w:pPr>
        <w:spacing w:after="0" w:line="240" w:lineRule="auto"/>
      </w:pPr>
      <w:r>
        <w:separator/>
      </w:r>
    </w:p>
  </w:footnote>
  <w:footnote w:type="continuationSeparator" w:id="0">
    <w:p w:rsidR="008A2A69" w:rsidRDefault="008A2A69" w:rsidP="000852D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8080D"/>
    <w:rsid w:val="00000625"/>
    <w:rsid w:val="000169EC"/>
    <w:rsid w:val="00044A1E"/>
    <w:rsid w:val="00052312"/>
    <w:rsid w:val="0008080D"/>
    <w:rsid w:val="00081B96"/>
    <w:rsid w:val="000852D4"/>
    <w:rsid w:val="000B4964"/>
    <w:rsid w:val="000D1F26"/>
    <w:rsid w:val="000D705D"/>
    <w:rsid w:val="00104CC7"/>
    <w:rsid w:val="00146A9A"/>
    <w:rsid w:val="001B636D"/>
    <w:rsid w:val="001B6C23"/>
    <w:rsid w:val="00217DBF"/>
    <w:rsid w:val="00256419"/>
    <w:rsid w:val="0026543F"/>
    <w:rsid w:val="0027208C"/>
    <w:rsid w:val="002C32F7"/>
    <w:rsid w:val="00334030"/>
    <w:rsid w:val="00386F6A"/>
    <w:rsid w:val="003B2AE4"/>
    <w:rsid w:val="003E71E0"/>
    <w:rsid w:val="003F7B28"/>
    <w:rsid w:val="0044133A"/>
    <w:rsid w:val="004639B3"/>
    <w:rsid w:val="004E17E3"/>
    <w:rsid w:val="004F6D0D"/>
    <w:rsid w:val="005025D8"/>
    <w:rsid w:val="005114E0"/>
    <w:rsid w:val="00512887"/>
    <w:rsid w:val="0053600D"/>
    <w:rsid w:val="0054129A"/>
    <w:rsid w:val="00573E47"/>
    <w:rsid w:val="005812FF"/>
    <w:rsid w:val="00581C54"/>
    <w:rsid w:val="005832E1"/>
    <w:rsid w:val="005A77A7"/>
    <w:rsid w:val="005D7003"/>
    <w:rsid w:val="005E38C4"/>
    <w:rsid w:val="005F3A02"/>
    <w:rsid w:val="0062071E"/>
    <w:rsid w:val="006241F6"/>
    <w:rsid w:val="00647D58"/>
    <w:rsid w:val="00651072"/>
    <w:rsid w:val="006C5854"/>
    <w:rsid w:val="006D4939"/>
    <w:rsid w:val="006D6088"/>
    <w:rsid w:val="006D6542"/>
    <w:rsid w:val="007017DC"/>
    <w:rsid w:val="00706F6D"/>
    <w:rsid w:val="00793B44"/>
    <w:rsid w:val="007A3299"/>
    <w:rsid w:val="007B751A"/>
    <w:rsid w:val="00846241"/>
    <w:rsid w:val="008932B5"/>
    <w:rsid w:val="008A2A69"/>
    <w:rsid w:val="008D21E5"/>
    <w:rsid w:val="008E62C8"/>
    <w:rsid w:val="00936CE9"/>
    <w:rsid w:val="00942A7F"/>
    <w:rsid w:val="009970AA"/>
    <w:rsid w:val="009E4F3D"/>
    <w:rsid w:val="00A07D78"/>
    <w:rsid w:val="00A67AE1"/>
    <w:rsid w:val="00A7037B"/>
    <w:rsid w:val="00AB360E"/>
    <w:rsid w:val="00AC2171"/>
    <w:rsid w:val="00AE1757"/>
    <w:rsid w:val="00B034A0"/>
    <w:rsid w:val="00B15246"/>
    <w:rsid w:val="00B3259F"/>
    <w:rsid w:val="00B70D4D"/>
    <w:rsid w:val="00B95343"/>
    <w:rsid w:val="00BA41B0"/>
    <w:rsid w:val="00BB3D8E"/>
    <w:rsid w:val="00BB4B05"/>
    <w:rsid w:val="00BD07FB"/>
    <w:rsid w:val="00C41757"/>
    <w:rsid w:val="00C8237C"/>
    <w:rsid w:val="00C953D3"/>
    <w:rsid w:val="00D223D9"/>
    <w:rsid w:val="00D42C78"/>
    <w:rsid w:val="00D94B1A"/>
    <w:rsid w:val="00D96432"/>
    <w:rsid w:val="00DA4121"/>
    <w:rsid w:val="00DB737B"/>
    <w:rsid w:val="00E000AE"/>
    <w:rsid w:val="00E01C64"/>
    <w:rsid w:val="00E2465C"/>
    <w:rsid w:val="00E411E4"/>
    <w:rsid w:val="00E4609B"/>
    <w:rsid w:val="00E606D5"/>
    <w:rsid w:val="00F0678A"/>
    <w:rsid w:val="00FD18C0"/>
    <w:rsid w:val="00FF7C3A"/>
  </w:rsids>
  <m:mathPr>
    <m:mathFont m:val="American Typewrite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3D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08080D"/>
    <w:pPr>
      <w:spacing w:after="0" w:line="240" w:lineRule="auto"/>
    </w:pPr>
  </w:style>
  <w:style w:type="character" w:styleId="Hyperlink">
    <w:name w:val="Hyperlink"/>
    <w:basedOn w:val="DefaultParagraphFont"/>
    <w:uiPriority w:val="99"/>
    <w:unhideWhenUsed/>
    <w:rsid w:val="00334030"/>
    <w:rPr>
      <w:color w:val="0563C1" w:themeColor="hyperlink"/>
      <w:u w:val="single"/>
    </w:rPr>
  </w:style>
  <w:style w:type="character" w:customStyle="1" w:styleId="UnresolvedMention">
    <w:name w:val="Unresolved Mention"/>
    <w:basedOn w:val="DefaultParagraphFont"/>
    <w:uiPriority w:val="99"/>
    <w:semiHidden/>
    <w:unhideWhenUsed/>
    <w:rsid w:val="00334030"/>
    <w:rPr>
      <w:color w:val="605E5C"/>
      <w:shd w:val="clear" w:color="auto" w:fill="E1DFDD"/>
    </w:rPr>
  </w:style>
  <w:style w:type="character" w:styleId="FollowedHyperlink">
    <w:name w:val="FollowedHyperlink"/>
    <w:basedOn w:val="DefaultParagraphFont"/>
    <w:uiPriority w:val="99"/>
    <w:semiHidden/>
    <w:unhideWhenUsed/>
    <w:rsid w:val="00E606D5"/>
    <w:rPr>
      <w:color w:val="954F72" w:themeColor="followedHyperlink"/>
      <w:u w:val="single"/>
    </w:rPr>
  </w:style>
  <w:style w:type="paragraph" w:styleId="Footer">
    <w:name w:val="footer"/>
    <w:basedOn w:val="Normal"/>
    <w:link w:val="FooterChar"/>
    <w:uiPriority w:val="99"/>
    <w:unhideWhenUsed/>
    <w:rsid w:val="00085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D4"/>
  </w:style>
  <w:style w:type="paragraph" w:styleId="Header">
    <w:name w:val="header"/>
    <w:basedOn w:val="Normal"/>
    <w:link w:val="HeaderChar"/>
    <w:uiPriority w:val="99"/>
    <w:semiHidden/>
    <w:unhideWhenUsed/>
    <w:rsid w:val="0062071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2071E"/>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840</Words>
  <Characters>4792</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Smith</dc:creator>
  <cp:keywords>Public</cp:keywords>
  <dc:description/>
  <cp:lastModifiedBy>Jaime Humes</cp:lastModifiedBy>
  <cp:revision>15</cp:revision>
  <dcterms:created xsi:type="dcterms:W3CDTF">2024-09-04T22:18:00Z</dcterms:created>
  <dcterms:modified xsi:type="dcterms:W3CDTF">2024-09-09T21:01:00Z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a35fdc7e-d915-4bde-af70-b8b0c94bb772</vt:lpwstr>
  </property>
  <property fmtid="{D5CDD505-2E9C-101B-9397-08002B2CF9AE}" pid="3" name="PreClass">
    <vt:lpwstr>False</vt:lpwstr>
  </property>
  <property fmtid="{D5CDD505-2E9C-101B-9397-08002B2CF9AE}" pid="4" name="Classification">
    <vt:lpwstr>Public</vt:lpwstr>
  </property>
  <property fmtid="{D5CDD505-2E9C-101B-9397-08002B2CF9AE}" pid="5" name="ClassificationContentMarkingFooterShapeIds">
    <vt:lpwstr>3d1e91cb,6b531f50,b0bb05e</vt:lpwstr>
  </property>
  <property fmtid="{D5CDD505-2E9C-101B-9397-08002B2CF9AE}" pid="6" name="ClassificationContentMarkingFooterFontProps">
    <vt:lpwstr>#000000,10,Calibri</vt:lpwstr>
  </property>
  <property fmtid="{D5CDD505-2E9C-101B-9397-08002B2CF9AE}" pid="7" name="ClassificationContentMarkingFooterText">
    <vt:lpwstr>     USAA Classification: Public</vt:lpwstr>
  </property>
  <property fmtid="{D5CDD505-2E9C-101B-9397-08002B2CF9AE}" pid="8" name="MSIP_Label_8238890f-b1c9-4d24-91e8-fc1fbd7a2e5e_Enabled">
    <vt:lpwstr>true</vt:lpwstr>
  </property>
  <property fmtid="{D5CDD505-2E9C-101B-9397-08002B2CF9AE}" pid="9" name="MSIP_Label_8238890f-b1c9-4d24-91e8-fc1fbd7a2e5e_SetDate">
    <vt:lpwstr>2024-08-29T16:19:48Z</vt:lpwstr>
  </property>
  <property fmtid="{D5CDD505-2E9C-101B-9397-08002B2CF9AE}" pid="10" name="MSIP_Label_8238890f-b1c9-4d24-91e8-fc1fbd7a2e5e_Method">
    <vt:lpwstr>Privileged</vt:lpwstr>
  </property>
  <property fmtid="{D5CDD505-2E9C-101B-9397-08002B2CF9AE}" pid="11" name="MSIP_Label_8238890f-b1c9-4d24-91e8-fc1fbd7a2e5e_Name">
    <vt:lpwstr>Public</vt:lpwstr>
  </property>
  <property fmtid="{D5CDD505-2E9C-101B-9397-08002B2CF9AE}" pid="12" name="MSIP_Label_8238890f-b1c9-4d24-91e8-fc1fbd7a2e5e_SiteId">
    <vt:lpwstr>ecba9361-f186-473c-a3a8-60af39258895</vt:lpwstr>
  </property>
  <property fmtid="{D5CDD505-2E9C-101B-9397-08002B2CF9AE}" pid="13" name="MSIP_Label_8238890f-b1c9-4d24-91e8-fc1fbd7a2e5e_ActionId">
    <vt:lpwstr>a5c498ec-c042-4741-a64c-ad94be686dee</vt:lpwstr>
  </property>
  <property fmtid="{D5CDD505-2E9C-101B-9397-08002B2CF9AE}" pid="14" name="MSIP_Label_8238890f-b1c9-4d24-91e8-fc1fbd7a2e5e_ContentBits">
    <vt:lpwstr>2</vt:lpwstr>
  </property>
</Properties>
</file>